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3E" w:rsidRDefault="008C0B3E" w:rsidP="008C0B3E">
      <w:pPr>
        <w:pStyle w:val="Title"/>
        <w:pBdr>
          <w:bottom w:val="none" w:sz="0" w:space="0" w:color="auto"/>
        </w:pBdr>
        <w:spacing w:after="240"/>
        <w:rPr>
          <w:noProof/>
          <w:sz w:val="36"/>
          <w:lang w:bidi="hi-IN"/>
        </w:rPr>
      </w:pPr>
    </w:p>
    <w:p w:rsidR="008C0B3E" w:rsidRDefault="008C0B3E" w:rsidP="008C0B3E">
      <w:pPr>
        <w:pStyle w:val="Title"/>
        <w:pBdr>
          <w:bottom w:val="none" w:sz="0" w:space="0" w:color="auto"/>
        </w:pBdr>
        <w:spacing w:after="240"/>
        <w:rPr>
          <w:noProof/>
          <w:sz w:val="36"/>
          <w:lang w:bidi="hi-IN"/>
        </w:rPr>
      </w:pPr>
    </w:p>
    <w:p w:rsidR="00C13980" w:rsidRDefault="008C0B3E" w:rsidP="008C0B3E">
      <w:pPr>
        <w:pStyle w:val="Title"/>
        <w:pBdr>
          <w:bottom w:val="none" w:sz="0" w:space="0" w:color="auto"/>
        </w:pBdr>
        <w:spacing w:after="240"/>
        <w:rPr>
          <w:sz w:val="36"/>
        </w:rPr>
      </w:pPr>
      <w:r>
        <w:rPr>
          <w:noProof/>
          <w:sz w:val="36"/>
          <w:lang w:bidi="hi-IN"/>
        </w:rPr>
        <w:drawing>
          <wp:inline distT="0" distB="0" distL="0" distR="0">
            <wp:extent cx="2044065" cy="708025"/>
            <wp:effectExtent l="19050" t="0" r="0"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a:srcRect/>
                    <a:stretch>
                      <a:fillRect/>
                    </a:stretch>
                  </pic:blipFill>
                  <pic:spPr bwMode="auto">
                    <a:xfrm>
                      <a:off x="0" y="0"/>
                      <a:ext cx="2044065" cy="708025"/>
                    </a:xfrm>
                    <a:prstGeom prst="rect">
                      <a:avLst/>
                    </a:prstGeom>
                    <a:noFill/>
                    <a:ln w="9525">
                      <a:noFill/>
                      <a:miter lim="800000"/>
                      <a:headEnd/>
                      <a:tailEnd/>
                    </a:ln>
                  </pic:spPr>
                </pic:pic>
              </a:graphicData>
            </a:graphic>
          </wp:inline>
        </w:drawing>
      </w:r>
    </w:p>
    <w:p w:rsidR="008C0B3E" w:rsidRDefault="008C0B3E" w:rsidP="008C0B3E">
      <w:pPr>
        <w:pStyle w:val="Title"/>
        <w:pBdr>
          <w:bottom w:val="none" w:sz="0" w:space="0" w:color="auto"/>
        </w:pBdr>
        <w:spacing w:after="240"/>
        <w:jc w:val="left"/>
        <w:rPr>
          <w:sz w:val="36"/>
        </w:rPr>
      </w:pPr>
    </w:p>
    <w:p w:rsidR="008C0B3E" w:rsidRDefault="008C0B3E" w:rsidP="00C65B86">
      <w:pPr>
        <w:pStyle w:val="Title"/>
        <w:pBdr>
          <w:bottom w:val="none" w:sz="0" w:space="0" w:color="auto"/>
        </w:pBdr>
        <w:spacing w:after="240"/>
        <w:ind w:firstLine="0"/>
        <w:jc w:val="left"/>
        <w:rPr>
          <w:sz w:val="36"/>
        </w:rPr>
      </w:pPr>
    </w:p>
    <w:p w:rsidR="008C0B3E" w:rsidRDefault="008C0B3E" w:rsidP="008C0B3E">
      <w:pPr>
        <w:pStyle w:val="Title"/>
        <w:pBdr>
          <w:bottom w:val="none" w:sz="0" w:space="0" w:color="auto"/>
        </w:pBdr>
        <w:spacing w:after="240"/>
        <w:jc w:val="left"/>
        <w:rPr>
          <w:sz w:val="36"/>
        </w:rPr>
      </w:pPr>
    </w:p>
    <w:p w:rsidR="00BE0005" w:rsidRPr="00C65B86" w:rsidRDefault="0075148D" w:rsidP="008C0B3E">
      <w:pPr>
        <w:pStyle w:val="Title"/>
        <w:pBdr>
          <w:bottom w:val="none" w:sz="0" w:space="0" w:color="auto"/>
        </w:pBdr>
        <w:spacing w:after="240"/>
        <w:ind w:left="720"/>
        <w:rPr>
          <w:rFonts w:ascii="Times New Roman" w:hAnsi="Times New Roman"/>
          <w:b w:val="0"/>
          <w:i/>
          <w:iCs/>
          <w:sz w:val="36"/>
          <w:szCs w:val="36"/>
        </w:rPr>
      </w:pPr>
      <w:r w:rsidRPr="00C65B86">
        <w:rPr>
          <w:rFonts w:ascii="Times New Roman" w:hAnsi="Times New Roman"/>
          <w:sz w:val="36"/>
          <w:szCs w:val="36"/>
        </w:rPr>
        <w:t>C</w:t>
      </w:r>
      <w:r w:rsidR="00CF771B" w:rsidRPr="00C65B86">
        <w:rPr>
          <w:rFonts w:ascii="Times New Roman" w:hAnsi="Times New Roman"/>
          <w:sz w:val="36"/>
          <w:szCs w:val="36"/>
        </w:rPr>
        <w:t xml:space="preserve">ausal </w:t>
      </w:r>
      <w:r w:rsidRPr="00C65B86">
        <w:rPr>
          <w:rFonts w:ascii="Times New Roman" w:hAnsi="Times New Roman"/>
          <w:sz w:val="36"/>
          <w:szCs w:val="36"/>
        </w:rPr>
        <w:t>A</w:t>
      </w:r>
      <w:r w:rsidR="00CF771B" w:rsidRPr="00C65B86">
        <w:rPr>
          <w:rFonts w:ascii="Times New Roman" w:hAnsi="Times New Roman"/>
          <w:sz w:val="36"/>
          <w:szCs w:val="36"/>
        </w:rPr>
        <w:t>nalysis</w:t>
      </w:r>
      <w:r w:rsidRPr="00C65B86">
        <w:rPr>
          <w:rFonts w:ascii="Times New Roman" w:hAnsi="Times New Roman"/>
          <w:sz w:val="36"/>
          <w:szCs w:val="36"/>
        </w:rPr>
        <w:t xml:space="preserve"> &amp; R</w:t>
      </w:r>
      <w:r w:rsidR="00CF771B" w:rsidRPr="00C65B86">
        <w:rPr>
          <w:rFonts w:ascii="Times New Roman" w:hAnsi="Times New Roman"/>
          <w:sz w:val="36"/>
          <w:szCs w:val="36"/>
        </w:rPr>
        <w:t>esolution</w:t>
      </w:r>
    </w:p>
    <w:p w:rsidR="00BE0005" w:rsidRPr="00F24BA4" w:rsidRDefault="00BE0005" w:rsidP="00BE0005">
      <w:pPr>
        <w:pStyle w:val="Title"/>
        <w:pBdr>
          <w:bottom w:val="none" w:sz="0" w:space="0" w:color="auto"/>
        </w:pBdr>
        <w:spacing w:after="240"/>
        <w:jc w:val="left"/>
        <w:rPr>
          <w:b w:val="0"/>
          <w:i/>
          <w:iCs/>
          <w:sz w:val="22"/>
          <w:szCs w:val="22"/>
        </w:rPr>
      </w:pPr>
    </w:p>
    <w:p w:rsidR="00BE0005" w:rsidRPr="00804FE3" w:rsidRDefault="00BE0005" w:rsidP="00BE0005">
      <w:pPr>
        <w:rPr>
          <w:rFonts w:ascii="Times New Roman" w:hAnsi="Times New Roman"/>
          <w:sz w:val="24"/>
          <w:szCs w:val="24"/>
        </w:rPr>
      </w:pPr>
    </w:p>
    <w:p w:rsidR="00BE0005" w:rsidRDefault="00BE0005"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8C0B3E" w:rsidRDefault="008C0B3E" w:rsidP="00BE0005">
      <w:pPr>
        <w:rPr>
          <w:rFonts w:ascii="Times New Roman" w:hAnsi="Times New Roman"/>
          <w:sz w:val="24"/>
          <w:szCs w:val="24"/>
        </w:rPr>
      </w:pPr>
    </w:p>
    <w:p w:rsidR="00C65B86" w:rsidRDefault="00C65B86" w:rsidP="00BE0005">
      <w:pPr>
        <w:rPr>
          <w:rFonts w:ascii="Times New Roman" w:hAnsi="Times New Roman"/>
          <w:sz w:val="24"/>
          <w:szCs w:val="24"/>
        </w:rPr>
      </w:pPr>
    </w:p>
    <w:p w:rsidR="00C65B86" w:rsidRDefault="00C65B86" w:rsidP="00BE0005">
      <w:pPr>
        <w:rPr>
          <w:rFonts w:ascii="Times New Roman" w:hAnsi="Times New Roman"/>
          <w:sz w:val="24"/>
          <w:szCs w:val="24"/>
        </w:rPr>
      </w:pPr>
    </w:p>
    <w:p w:rsidR="00C65B86" w:rsidRDefault="00C65B86" w:rsidP="00BE0005">
      <w:pPr>
        <w:rPr>
          <w:rFonts w:ascii="Times New Roman" w:hAnsi="Times New Roman"/>
          <w:sz w:val="24"/>
          <w:szCs w:val="24"/>
        </w:rPr>
      </w:pPr>
    </w:p>
    <w:p w:rsidR="002136B3" w:rsidRPr="00070151" w:rsidRDefault="002136B3" w:rsidP="002136B3">
      <w:pPr>
        <w:pStyle w:val="BodyText"/>
        <w:rPr>
          <w:rFonts w:ascii="Times New Roman" w:hAnsi="Times New Roman"/>
          <w:b/>
        </w:rPr>
      </w:pPr>
      <w:r w:rsidRPr="00070151">
        <w:rPr>
          <w:rFonts w:ascii="Times New Roman" w:hAnsi="Times New Roman"/>
          <w:b/>
        </w:rPr>
        <w:t>Version History</w:t>
      </w:r>
    </w:p>
    <w:p w:rsidR="00BE0005" w:rsidRPr="00804FE3" w:rsidRDefault="00BE0005" w:rsidP="00BE0005">
      <w:pPr>
        <w:rPr>
          <w:rFonts w:ascii="Times New Roman" w:hAnsi="Times New Roman"/>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015"/>
        <w:gridCol w:w="1350"/>
        <w:gridCol w:w="1350"/>
        <w:gridCol w:w="1368"/>
      </w:tblGrid>
      <w:tr w:rsidR="002136B3" w:rsidRPr="00070151" w:rsidTr="00A943DE">
        <w:trPr>
          <w:trHeight w:val="400"/>
        </w:trPr>
        <w:tc>
          <w:tcPr>
            <w:tcW w:w="666" w:type="dxa"/>
            <w:shd w:val="clear" w:color="auto" w:fill="E6E6E6"/>
            <w:vAlign w:val="center"/>
          </w:tcPr>
          <w:p w:rsidR="002136B3" w:rsidRPr="00070151" w:rsidRDefault="002136B3" w:rsidP="00A943DE">
            <w:pPr>
              <w:rPr>
                <w:rFonts w:ascii="Times New Roman" w:hAnsi="Times New Roman"/>
                <w:b/>
                <w:sz w:val="20"/>
              </w:rPr>
            </w:pPr>
            <w:r w:rsidRPr="00070151">
              <w:rPr>
                <w:rFonts w:ascii="Times New Roman" w:hAnsi="Times New Roman"/>
                <w:b/>
                <w:sz w:val="20"/>
              </w:rPr>
              <w:t xml:space="preserve">Ver. </w:t>
            </w:r>
          </w:p>
        </w:tc>
        <w:tc>
          <w:tcPr>
            <w:tcW w:w="1197" w:type="dxa"/>
            <w:shd w:val="clear" w:color="auto" w:fill="E6E6E6"/>
            <w:vAlign w:val="center"/>
          </w:tcPr>
          <w:p w:rsidR="002136B3" w:rsidRPr="00070151" w:rsidRDefault="002136B3" w:rsidP="00A943DE">
            <w:pPr>
              <w:jc w:val="center"/>
              <w:rPr>
                <w:rFonts w:ascii="Times New Roman" w:hAnsi="Times New Roman"/>
                <w:b/>
                <w:sz w:val="20"/>
              </w:rPr>
            </w:pPr>
            <w:r w:rsidRPr="00070151">
              <w:rPr>
                <w:rFonts w:ascii="Times New Roman" w:hAnsi="Times New Roman"/>
                <w:b/>
                <w:sz w:val="20"/>
              </w:rPr>
              <w:t>Date</w:t>
            </w:r>
          </w:p>
        </w:tc>
        <w:tc>
          <w:tcPr>
            <w:tcW w:w="3015" w:type="dxa"/>
            <w:shd w:val="clear" w:color="auto" w:fill="E6E6E6"/>
            <w:vAlign w:val="center"/>
          </w:tcPr>
          <w:p w:rsidR="002136B3" w:rsidRPr="00070151" w:rsidRDefault="002136B3" w:rsidP="00A943DE">
            <w:pPr>
              <w:jc w:val="center"/>
              <w:rPr>
                <w:rFonts w:ascii="Times New Roman" w:hAnsi="Times New Roman"/>
                <w:b/>
                <w:sz w:val="20"/>
              </w:rPr>
            </w:pPr>
            <w:r w:rsidRPr="00070151">
              <w:rPr>
                <w:rFonts w:ascii="Times New Roman" w:hAnsi="Times New Roman"/>
                <w:b/>
                <w:sz w:val="20"/>
              </w:rPr>
              <w:t>Description of Change</w:t>
            </w:r>
          </w:p>
        </w:tc>
        <w:tc>
          <w:tcPr>
            <w:tcW w:w="1350" w:type="dxa"/>
            <w:shd w:val="clear" w:color="auto" w:fill="E6E6E6"/>
            <w:vAlign w:val="center"/>
          </w:tcPr>
          <w:p w:rsidR="002136B3" w:rsidRPr="00070151" w:rsidRDefault="002136B3" w:rsidP="00A943DE">
            <w:pPr>
              <w:jc w:val="center"/>
              <w:rPr>
                <w:rFonts w:ascii="Times New Roman" w:hAnsi="Times New Roman"/>
                <w:b/>
                <w:sz w:val="20"/>
              </w:rPr>
            </w:pPr>
            <w:r w:rsidRPr="00070151">
              <w:rPr>
                <w:rFonts w:ascii="Times New Roman" w:hAnsi="Times New Roman"/>
                <w:b/>
                <w:sz w:val="20"/>
              </w:rPr>
              <w:t>Author</w:t>
            </w:r>
          </w:p>
        </w:tc>
        <w:tc>
          <w:tcPr>
            <w:tcW w:w="1350" w:type="dxa"/>
            <w:shd w:val="clear" w:color="auto" w:fill="E6E6E6"/>
            <w:vAlign w:val="center"/>
          </w:tcPr>
          <w:p w:rsidR="002136B3" w:rsidRPr="00070151" w:rsidRDefault="002136B3" w:rsidP="00A943DE">
            <w:pPr>
              <w:jc w:val="center"/>
              <w:rPr>
                <w:rFonts w:ascii="Times New Roman" w:hAnsi="Times New Roman"/>
                <w:b/>
                <w:sz w:val="20"/>
              </w:rPr>
            </w:pPr>
            <w:r w:rsidRPr="00070151">
              <w:rPr>
                <w:rFonts w:ascii="Times New Roman" w:hAnsi="Times New Roman"/>
                <w:b/>
                <w:sz w:val="20"/>
              </w:rPr>
              <w:t>Reviewed By</w:t>
            </w:r>
          </w:p>
        </w:tc>
        <w:tc>
          <w:tcPr>
            <w:tcW w:w="1368" w:type="dxa"/>
            <w:shd w:val="clear" w:color="auto" w:fill="E6E6E6"/>
            <w:vAlign w:val="center"/>
          </w:tcPr>
          <w:p w:rsidR="002136B3" w:rsidRPr="00070151" w:rsidRDefault="002136B3" w:rsidP="00A943DE">
            <w:pPr>
              <w:jc w:val="center"/>
              <w:rPr>
                <w:rFonts w:ascii="Times New Roman" w:hAnsi="Times New Roman"/>
                <w:b/>
                <w:sz w:val="20"/>
              </w:rPr>
            </w:pPr>
            <w:r w:rsidRPr="00070151">
              <w:rPr>
                <w:rFonts w:ascii="Times New Roman" w:hAnsi="Times New Roman"/>
                <w:b/>
                <w:sz w:val="20"/>
              </w:rPr>
              <w:t>Approved By</w:t>
            </w:r>
          </w:p>
        </w:tc>
      </w:tr>
      <w:tr w:rsidR="002136B3" w:rsidRPr="00070151" w:rsidTr="00A943DE">
        <w:trPr>
          <w:trHeight w:val="400"/>
        </w:trPr>
        <w:tc>
          <w:tcPr>
            <w:tcW w:w="666" w:type="dxa"/>
            <w:shd w:val="clear" w:color="auto" w:fill="FFFFFF"/>
          </w:tcPr>
          <w:p w:rsidR="002136B3" w:rsidRPr="00070151" w:rsidRDefault="002136B3" w:rsidP="00A943DE">
            <w:pPr>
              <w:rPr>
                <w:rFonts w:ascii="Times New Roman" w:hAnsi="Times New Roman"/>
                <w:sz w:val="20"/>
              </w:rPr>
            </w:pPr>
            <w:r w:rsidRPr="00070151">
              <w:rPr>
                <w:rFonts w:ascii="Times New Roman" w:hAnsi="Times New Roman"/>
                <w:sz w:val="20"/>
              </w:rPr>
              <w:t>0.1</w:t>
            </w:r>
          </w:p>
        </w:tc>
        <w:tc>
          <w:tcPr>
            <w:tcW w:w="1197" w:type="dxa"/>
            <w:shd w:val="clear" w:color="auto" w:fill="FFFFFF"/>
          </w:tcPr>
          <w:p w:rsidR="002136B3" w:rsidRPr="00070151" w:rsidRDefault="00594133" w:rsidP="00A943DE">
            <w:pPr>
              <w:rPr>
                <w:rFonts w:ascii="Times New Roman" w:hAnsi="Times New Roman"/>
                <w:sz w:val="20"/>
              </w:rPr>
            </w:pPr>
            <w:r>
              <w:rPr>
                <w:rFonts w:ascii="Times New Roman" w:hAnsi="Times New Roman"/>
                <w:sz w:val="20"/>
              </w:rPr>
              <w:t>3 Dec 15</w:t>
            </w:r>
          </w:p>
        </w:tc>
        <w:tc>
          <w:tcPr>
            <w:tcW w:w="3015" w:type="dxa"/>
            <w:shd w:val="clear" w:color="auto" w:fill="FFFFFF"/>
          </w:tcPr>
          <w:p w:rsidR="002136B3" w:rsidRPr="00070151" w:rsidRDefault="00594133" w:rsidP="00A943DE">
            <w:pPr>
              <w:rPr>
                <w:rFonts w:ascii="Times New Roman" w:hAnsi="Times New Roman"/>
                <w:sz w:val="20"/>
              </w:rPr>
            </w:pPr>
            <w:r>
              <w:rPr>
                <w:rFonts w:ascii="Times New Roman" w:hAnsi="Times New Roman"/>
                <w:sz w:val="20"/>
              </w:rPr>
              <w:t>First Draft</w:t>
            </w:r>
          </w:p>
        </w:tc>
        <w:tc>
          <w:tcPr>
            <w:tcW w:w="1350" w:type="dxa"/>
            <w:shd w:val="clear" w:color="auto" w:fill="FFFFFF"/>
          </w:tcPr>
          <w:p w:rsidR="002136B3" w:rsidRPr="00070151" w:rsidRDefault="00594133" w:rsidP="00A943DE">
            <w:pPr>
              <w:rPr>
                <w:rFonts w:ascii="Times New Roman" w:hAnsi="Times New Roman"/>
                <w:sz w:val="20"/>
              </w:rPr>
            </w:pPr>
            <w:r>
              <w:rPr>
                <w:rFonts w:ascii="Times New Roman" w:hAnsi="Times New Roman"/>
                <w:sz w:val="20"/>
              </w:rPr>
              <w:t>Rahul Raj</w:t>
            </w:r>
          </w:p>
        </w:tc>
        <w:tc>
          <w:tcPr>
            <w:tcW w:w="1350" w:type="dxa"/>
            <w:shd w:val="clear" w:color="auto" w:fill="FFFFFF"/>
          </w:tcPr>
          <w:p w:rsidR="002136B3" w:rsidRPr="00070151" w:rsidRDefault="00594133" w:rsidP="00A943DE">
            <w:pPr>
              <w:rPr>
                <w:rFonts w:ascii="Times New Roman" w:hAnsi="Times New Roman"/>
                <w:sz w:val="20"/>
              </w:rPr>
            </w:pPr>
            <w:r>
              <w:rPr>
                <w:rFonts w:ascii="Times New Roman" w:hAnsi="Times New Roman"/>
                <w:sz w:val="20"/>
              </w:rPr>
              <w:t>Dhananjay kumar</w:t>
            </w:r>
          </w:p>
        </w:tc>
        <w:tc>
          <w:tcPr>
            <w:tcW w:w="1368" w:type="dxa"/>
            <w:shd w:val="clear" w:color="auto" w:fill="FFFFFF"/>
          </w:tcPr>
          <w:p w:rsidR="002136B3" w:rsidRPr="00070151" w:rsidRDefault="00594133" w:rsidP="00A943DE">
            <w:pPr>
              <w:rPr>
                <w:rFonts w:ascii="Times New Roman" w:hAnsi="Times New Roman"/>
                <w:sz w:val="20"/>
              </w:rPr>
            </w:pPr>
            <w:r>
              <w:rPr>
                <w:rFonts w:ascii="Times New Roman" w:hAnsi="Times New Roman"/>
                <w:sz w:val="20"/>
              </w:rPr>
              <w:t>Ajay Kumar Zalpuri</w:t>
            </w:r>
          </w:p>
        </w:tc>
      </w:tr>
      <w:tr w:rsidR="00594133" w:rsidRPr="00070151" w:rsidTr="00A943DE">
        <w:trPr>
          <w:trHeight w:val="400"/>
        </w:trPr>
        <w:tc>
          <w:tcPr>
            <w:tcW w:w="666" w:type="dxa"/>
            <w:shd w:val="clear" w:color="auto" w:fill="FFFFFF"/>
          </w:tcPr>
          <w:p w:rsidR="00594133" w:rsidRPr="00070151" w:rsidRDefault="00594133" w:rsidP="00A943DE">
            <w:pPr>
              <w:rPr>
                <w:rFonts w:ascii="Times New Roman" w:hAnsi="Times New Roman"/>
                <w:sz w:val="20"/>
              </w:rPr>
            </w:pPr>
            <w:r>
              <w:rPr>
                <w:rFonts w:ascii="Times New Roman" w:hAnsi="Times New Roman"/>
                <w:sz w:val="20"/>
              </w:rPr>
              <w:t>1.0</w:t>
            </w:r>
          </w:p>
        </w:tc>
        <w:tc>
          <w:tcPr>
            <w:tcW w:w="1197" w:type="dxa"/>
            <w:shd w:val="clear" w:color="auto" w:fill="FFFFFF"/>
          </w:tcPr>
          <w:p w:rsidR="00594133" w:rsidRPr="00070151" w:rsidRDefault="00594133" w:rsidP="00A943DE">
            <w:pPr>
              <w:rPr>
                <w:rFonts w:ascii="Times New Roman" w:hAnsi="Times New Roman"/>
                <w:sz w:val="20"/>
              </w:rPr>
            </w:pPr>
            <w:r>
              <w:rPr>
                <w:rFonts w:ascii="Times New Roman" w:hAnsi="Times New Roman"/>
                <w:sz w:val="20"/>
              </w:rPr>
              <w:t>12 Dec 15</w:t>
            </w:r>
          </w:p>
        </w:tc>
        <w:tc>
          <w:tcPr>
            <w:tcW w:w="3015" w:type="dxa"/>
            <w:shd w:val="clear" w:color="auto" w:fill="FFFFFF"/>
          </w:tcPr>
          <w:p w:rsidR="00594133" w:rsidRPr="00070151" w:rsidRDefault="00594133" w:rsidP="00A943DE">
            <w:pPr>
              <w:jc w:val="both"/>
              <w:rPr>
                <w:rFonts w:ascii="Times New Roman" w:hAnsi="Times New Roman"/>
                <w:sz w:val="20"/>
              </w:rPr>
            </w:pPr>
            <w:r>
              <w:rPr>
                <w:rFonts w:ascii="Times New Roman" w:hAnsi="Times New Roman"/>
                <w:sz w:val="20"/>
              </w:rPr>
              <w:t>Approved and Baselined</w:t>
            </w:r>
          </w:p>
        </w:tc>
        <w:tc>
          <w:tcPr>
            <w:tcW w:w="1350" w:type="dxa"/>
            <w:shd w:val="clear" w:color="auto" w:fill="FFFFFF"/>
          </w:tcPr>
          <w:p w:rsidR="00594133" w:rsidRPr="00070151" w:rsidRDefault="00594133" w:rsidP="00CE0627">
            <w:pPr>
              <w:rPr>
                <w:rFonts w:ascii="Times New Roman" w:hAnsi="Times New Roman"/>
                <w:sz w:val="20"/>
              </w:rPr>
            </w:pPr>
            <w:r>
              <w:rPr>
                <w:rFonts w:ascii="Times New Roman" w:hAnsi="Times New Roman"/>
                <w:sz w:val="20"/>
              </w:rPr>
              <w:t>Rahul Raj</w:t>
            </w:r>
          </w:p>
        </w:tc>
        <w:tc>
          <w:tcPr>
            <w:tcW w:w="1350" w:type="dxa"/>
            <w:shd w:val="clear" w:color="auto" w:fill="FFFFFF"/>
          </w:tcPr>
          <w:p w:rsidR="00594133" w:rsidRPr="00070151" w:rsidRDefault="00594133" w:rsidP="00CE0627">
            <w:pPr>
              <w:rPr>
                <w:rFonts w:ascii="Times New Roman" w:hAnsi="Times New Roman"/>
                <w:sz w:val="20"/>
              </w:rPr>
            </w:pPr>
            <w:r>
              <w:rPr>
                <w:rFonts w:ascii="Times New Roman" w:hAnsi="Times New Roman"/>
                <w:sz w:val="20"/>
              </w:rPr>
              <w:t>Dhananjay kumar</w:t>
            </w:r>
          </w:p>
        </w:tc>
        <w:tc>
          <w:tcPr>
            <w:tcW w:w="1368" w:type="dxa"/>
            <w:shd w:val="clear" w:color="auto" w:fill="FFFFFF"/>
          </w:tcPr>
          <w:p w:rsidR="00594133" w:rsidRPr="00070151" w:rsidRDefault="00594133" w:rsidP="00CE0627">
            <w:pPr>
              <w:rPr>
                <w:rFonts w:ascii="Times New Roman" w:hAnsi="Times New Roman"/>
                <w:sz w:val="20"/>
              </w:rPr>
            </w:pPr>
            <w:r>
              <w:rPr>
                <w:rFonts w:ascii="Times New Roman" w:hAnsi="Times New Roman"/>
                <w:sz w:val="20"/>
              </w:rPr>
              <w:t>Ajay Kumar Zalpuri</w:t>
            </w:r>
          </w:p>
        </w:tc>
      </w:tr>
    </w:tbl>
    <w:p w:rsidR="00AF6184" w:rsidRDefault="00AF6184" w:rsidP="00BE0005">
      <w:pPr>
        <w:spacing w:after="120"/>
        <w:rPr>
          <w:rFonts w:ascii="Times New Roman" w:hAnsi="Times New Roman"/>
          <w:sz w:val="24"/>
          <w:szCs w:val="24"/>
        </w:rPr>
      </w:pPr>
    </w:p>
    <w:p w:rsidR="00AF6184" w:rsidRDefault="00AF6184" w:rsidP="00BE0005">
      <w:pPr>
        <w:spacing w:after="120"/>
        <w:rPr>
          <w:rFonts w:ascii="Times New Roman" w:hAnsi="Times New Roman"/>
          <w:sz w:val="24"/>
          <w:szCs w:val="24"/>
        </w:rPr>
      </w:pPr>
    </w:p>
    <w:p w:rsidR="00AF6184" w:rsidRDefault="00AF6184" w:rsidP="00BE0005">
      <w:pPr>
        <w:spacing w:after="120"/>
        <w:rPr>
          <w:rFonts w:ascii="Times New Roman" w:hAnsi="Times New Roman"/>
          <w:sz w:val="24"/>
          <w:szCs w:val="24"/>
        </w:rPr>
      </w:pPr>
    </w:p>
    <w:p w:rsidR="00AF6184" w:rsidRDefault="00AF6184" w:rsidP="00BE0005">
      <w:pPr>
        <w:spacing w:after="120"/>
        <w:rPr>
          <w:rFonts w:ascii="Times New Roman" w:hAnsi="Times New Roman"/>
          <w:sz w:val="24"/>
          <w:szCs w:val="24"/>
        </w:rPr>
      </w:pPr>
    </w:p>
    <w:p w:rsidR="00AF6184" w:rsidRDefault="00AF6184" w:rsidP="00BE0005">
      <w:pPr>
        <w:spacing w:after="120"/>
        <w:rPr>
          <w:rFonts w:ascii="Times New Roman" w:hAnsi="Times New Roman"/>
          <w:sz w:val="24"/>
          <w:szCs w:val="24"/>
        </w:rPr>
      </w:pPr>
    </w:p>
    <w:p w:rsidR="00BE0005" w:rsidRDefault="00BE0005" w:rsidP="00BE0005">
      <w:pPr>
        <w:spacing w:after="120"/>
        <w:rPr>
          <w:rFonts w:ascii="Times New Roman" w:hAnsi="Times New Roman"/>
          <w:sz w:val="24"/>
          <w:szCs w:val="24"/>
        </w:rPr>
      </w:pPr>
    </w:p>
    <w:p w:rsidR="004D63AE" w:rsidRDefault="004D63AE" w:rsidP="00BE0005">
      <w:pPr>
        <w:spacing w:after="120"/>
        <w:rPr>
          <w:rFonts w:ascii="Times New Roman" w:hAnsi="Times New Roman"/>
          <w:sz w:val="24"/>
          <w:szCs w:val="24"/>
        </w:rPr>
      </w:pPr>
    </w:p>
    <w:p w:rsidR="004D63AE" w:rsidRDefault="004D63AE" w:rsidP="00BE0005">
      <w:pPr>
        <w:spacing w:after="120"/>
        <w:rPr>
          <w:rFonts w:ascii="Times New Roman" w:hAnsi="Times New Roman"/>
          <w:sz w:val="24"/>
          <w:szCs w:val="24"/>
        </w:rPr>
      </w:pPr>
    </w:p>
    <w:p w:rsidR="004D63AE" w:rsidRDefault="004D63AE" w:rsidP="00BE0005">
      <w:pPr>
        <w:spacing w:after="120"/>
        <w:rPr>
          <w:rFonts w:ascii="Times New Roman" w:hAnsi="Times New Roman"/>
          <w:sz w:val="24"/>
          <w:szCs w:val="24"/>
        </w:rPr>
      </w:pPr>
    </w:p>
    <w:p w:rsidR="004D63AE" w:rsidRDefault="004D63AE" w:rsidP="00BE0005">
      <w:pPr>
        <w:spacing w:after="120"/>
        <w:rPr>
          <w:rFonts w:ascii="Times New Roman" w:hAnsi="Times New Roman"/>
          <w:sz w:val="24"/>
          <w:szCs w:val="24"/>
        </w:rPr>
      </w:pPr>
    </w:p>
    <w:p w:rsidR="004D63AE" w:rsidRDefault="004D63AE" w:rsidP="00BE0005">
      <w:pPr>
        <w:spacing w:after="120"/>
        <w:rPr>
          <w:rFonts w:ascii="Times New Roman" w:hAnsi="Times New Roman"/>
          <w:sz w:val="24"/>
          <w:szCs w:val="24"/>
        </w:rPr>
      </w:pPr>
    </w:p>
    <w:p w:rsidR="004D63AE" w:rsidRDefault="004D63AE" w:rsidP="00BE0005">
      <w:pPr>
        <w:spacing w:after="120"/>
        <w:rPr>
          <w:rFonts w:ascii="Times New Roman" w:hAnsi="Times New Roman"/>
          <w:sz w:val="24"/>
          <w:szCs w:val="24"/>
        </w:rPr>
      </w:pPr>
    </w:p>
    <w:p w:rsidR="00BE0005" w:rsidRDefault="00BE0005" w:rsidP="00BE0005">
      <w:pPr>
        <w:spacing w:after="120"/>
        <w:rPr>
          <w:rFonts w:ascii="Times New Roman" w:hAnsi="Times New Roman"/>
          <w:sz w:val="24"/>
          <w:szCs w:val="24"/>
        </w:rPr>
      </w:pPr>
    </w:p>
    <w:p w:rsidR="00BE0005" w:rsidRDefault="00BE0005"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8C0B3E" w:rsidRDefault="008C0B3E" w:rsidP="00BE0005">
      <w:pPr>
        <w:spacing w:after="120"/>
        <w:rPr>
          <w:rFonts w:ascii="Times New Roman" w:hAnsi="Times New Roman"/>
          <w:sz w:val="24"/>
          <w:szCs w:val="24"/>
        </w:rPr>
      </w:pPr>
    </w:p>
    <w:p w:rsidR="002136B3" w:rsidRDefault="002136B3" w:rsidP="00BE0005">
      <w:pPr>
        <w:spacing w:after="120"/>
        <w:rPr>
          <w:rFonts w:ascii="Times New Roman" w:hAnsi="Times New Roman"/>
          <w:sz w:val="24"/>
          <w:szCs w:val="24"/>
        </w:rPr>
      </w:pPr>
    </w:p>
    <w:p w:rsidR="002136B3" w:rsidRDefault="002136B3" w:rsidP="00BE0005">
      <w:pPr>
        <w:spacing w:after="120"/>
        <w:rPr>
          <w:rFonts w:ascii="Times New Roman" w:hAnsi="Times New Roman"/>
          <w:sz w:val="24"/>
          <w:szCs w:val="24"/>
        </w:rPr>
      </w:pPr>
    </w:p>
    <w:p w:rsidR="00B21BA6" w:rsidRDefault="00B21BA6" w:rsidP="00B21BA6">
      <w:pPr>
        <w:spacing w:before="0"/>
        <w:rPr>
          <w:rFonts w:ascii="Times New Roman" w:eastAsia="Arial Unicode MS" w:hAnsi="Times New Roman"/>
          <w:b/>
          <w:sz w:val="24"/>
          <w:szCs w:val="24"/>
          <w:u w:val="single"/>
        </w:rPr>
      </w:pPr>
    </w:p>
    <w:p w:rsidR="00B21BA6" w:rsidRPr="00B21BA6" w:rsidRDefault="00B21BA6" w:rsidP="00B21BA6">
      <w:pPr>
        <w:spacing w:before="0"/>
        <w:rPr>
          <w:rFonts w:ascii="Times New Roman" w:eastAsia="Arial Unicode MS" w:hAnsi="Times New Roman"/>
          <w:b/>
          <w:sz w:val="24"/>
          <w:szCs w:val="24"/>
          <w:u w:val="single"/>
        </w:rPr>
      </w:pPr>
    </w:p>
    <w:sdt>
      <w:sdtPr>
        <w:rPr>
          <w:rFonts w:ascii="Arial" w:eastAsia="Times New Roman" w:hAnsi="Arial" w:cs="Times New Roman"/>
          <w:b w:val="0"/>
          <w:bCs w:val="0"/>
          <w:color w:val="auto"/>
          <w:sz w:val="22"/>
          <w:szCs w:val="20"/>
        </w:rPr>
        <w:id w:val="1402340"/>
        <w:docPartObj>
          <w:docPartGallery w:val="Table of Contents"/>
          <w:docPartUnique/>
        </w:docPartObj>
      </w:sdtPr>
      <w:sdtContent>
        <w:p w:rsidR="001D1B5B" w:rsidRDefault="001D1B5B">
          <w:pPr>
            <w:pStyle w:val="TOCHeading"/>
          </w:pPr>
          <w:r>
            <w:t>Table of Contents</w:t>
          </w:r>
        </w:p>
        <w:p w:rsidR="001D1B5B" w:rsidRDefault="00D764AD">
          <w:pPr>
            <w:pStyle w:val="TOC1"/>
            <w:tabs>
              <w:tab w:val="left" w:pos="400"/>
            </w:tabs>
            <w:rPr>
              <w:rFonts w:asciiTheme="minorHAnsi" w:eastAsiaTheme="minorEastAsia" w:hAnsiTheme="minorHAnsi" w:cstheme="minorBidi"/>
              <w:b w:val="0"/>
              <w:caps w:val="0"/>
              <w:noProof/>
              <w:sz w:val="22"/>
              <w:lang w:bidi="hi-IN"/>
            </w:rPr>
          </w:pPr>
          <w:r w:rsidRPr="00D764AD">
            <w:fldChar w:fldCharType="begin"/>
          </w:r>
          <w:r w:rsidR="001D1B5B">
            <w:instrText xml:space="preserve"> TOC \o "1-3" \h \z \u </w:instrText>
          </w:r>
          <w:r w:rsidRPr="00D764AD">
            <w:fldChar w:fldCharType="separate"/>
          </w:r>
          <w:hyperlink w:anchor="_Toc453153570" w:history="1">
            <w:r w:rsidR="001D1B5B" w:rsidRPr="00FD75D1">
              <w:rPr>
                <w:rStyle w:val="Hyperlink"/>
                <w:noProof/>
              </w:rPr>
              <w:t>1.</w:t>
            </w:r>
            <w:r w:rsidR="001D1B5B">
              <w:rPr>
                <w:rFonts w:asciiTheme="minorHAnsi" w:eastAsiaTheme="minorEastAsia" w:hAnsiTheme="minorHAnsi" w:cstheme="minorBidi"/>
                <w:b w:val="0"/>
                <w:caps w:val="0"/>
                <w:noProof/>
                <w:sz w:val="22"/>
                <w:lang w:bidi="hi-IN"/>
              </w:rPr>
              <w:tab/>
            </w:r>
            <w:r w:rsidR="001D1B5B" w:rsidRPr="00FD75D1">
              <w:rPr>
                <w:rStyle w:val="Hyperlink"/>
                <w:noProof/>
              </w:rPr>
              <w:t>SCOPE</w:t>
            </w:r>
            <w:r w:rsidR="001D1B5B">
              <w:rPr>
                <w:noProof/>
                <w:webHidden/>
              </w:rPr>
              <w:tab/>
            </w:r>
            <w:r>
              <w:rPr>
                <w:noProof/>
                <w:webHidden/>
              </w:rPr>
              <w:fldChar w:fldCharType="begin"/>
            </w:r>
            <w:r w:rsidR="001D1B5B">
              <w:rPr>
                <w:noProof/>
                <w:webHidden/>
              </w:rPr>
              <w:instrText xml:space="preserve"> PAGEREF _Toc453153570 \h </w:instrText>
            </w:r>
            <w:r>
              <w:rPr>
                <w:noProof/>
                <w:webHidden/>
              </w:rPr>
            </w:r>
            <w:r>
              <w:rPr>
                <w:noProof/>
                <w:webHidden/>
              </w:rPr>
              <w:fldChar w:fldCharType="separate"/>
            </w:r>
            <w:r w:rsidR="001D1B5B">
              <w:rPr>
                <w:noProof/>
                <w:webHidden/>
              </w:rPr>
              <w:t>4</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71" w:history="1">
            <w:r w:rsidR="001D1B5B" w:rsidRPr="00FD75D1">
              <w:rPr>
                <w:rStyle w:val="Hyperlink"/>
                <w:noProof/>
                <w:snapToGrid w:val="0"/>
              </w:rPr>
              <w:t>2.</w:t>
            </w:r>
            <w:r w:rsidR="001D1B5B">
              <w:rPr>
                <w:rFonts w:asciiTheme="minorHAnsi" w:eastAsiaTheme="minorEastAsia" w:hAnsiTheme="minorHAnsi" w:cstheme="minorBidi"/>
                <w:b w:val="0"/>
                <w:caps w:val="0"/>
                <w:noProof/>
                <w:sz w:val="22"/>
                <w:lang w:bidi="hi-IN"/>
              </w:rPr>
              <w:tab/>
            </w:r>
            <w:r w:rsidR="001D1B5B" w:rsidRPr="00FD75D1">
              <w:rPr>
                <w:rStyle w:val="Hyperlink"/>
                <w:noProof/>
                <w:snapToGrid w:val="0"/>
              </w:rPr>
              <w:t>USERS OF THE DOCUMENT</w:t>
            </w:r>
            <w:r w:rsidR="001D1B5B">
              <w:rPr>
                <w:noProof/>
                <w:webHidden/>
              </w:rPr>
              <w:tab/>
            </w:r>
            <w:r>
              <w:rPr>
                <w:noProof/>
                <w:webHidden/>
              </w:rPr>
              <w:fldChar w:fldCharType="begin"/>
            </w:r>
            <w:r w:rsidR="001D1B5B">
              <w:rPr>
                <w:noProof/>
                <w:webHidden/>
              </w:rPr>
              <w:instrText xml:space="preserve"> PAGEREF _Toc453153571 \h </w:instrText>
            </w:r>
            <w:r>
              <w:rPr>
                <w:noProof/>
                <w:webHidden/>
              </w:rPr>
            </w:r>
            <w:r>
              <w:rPr>
                <w:noProof/>
                <w:webHidden/>
              </w:rPr>
              <w:fldChar w:fldCharType="separate"/>
            </w:r>
            <w:r w:rsidR="001D1B5B">
              <w:rPr>
                <w:noProof/>
                <w:webHidden/>
              </w:rPr>
              <w:t>4</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72" w:history="1">
            <w:r w:rsidR="001D1B5B" w:rsidRPr="00FD75D1">
              <w:rPr>
                <w:rStyle w:val="Hyperlink"/>
                <w:noProof/>
              </w:rPr>
              <w:t>3.</w:t>
            </w:r>
            <w:r w:rsidR="001D1B5B">
              <w:rPr>
                <w:rFonts w:asciiTheme="minorHAnsi" w:eastAsiaTheme="minorEastAsia" w:hAnsiTheme="minorHAnsi" w:cstheme="minorBidi"/>
                <w:b w:val="0"/>
                <w:caps w:val="0"/>
                <w:noProof/>
                <w:sz w:val="22"/>
                <w:lang w:bidi="hi-IN"/>
              </w:rPr>
              <w:tab/>
            </w:r>
            <w:r w:rsidR="001D1B5B" w:rsidRPr="00FD75D1">
              <w:rPr>
                <w:rStyle w:val="Hyperlink"/>
                <w:noProof/>
              </w:rPr>
              <w:t>ENTRY CRITERIA</w:t>
            </w:r>
            <w:r w:rsidR="001D1B5B">
              <w:rPr>
                <w:noProof/>
                <w:webHidden/>
              </w:rPr>
              <w:tab/>
            </w:r>
            <w:r>
              <w:rPr>
                <w:noProof/>
                <w:webHidden/>
              </w:rPr>
              <w:fldChar w:fldCharType="begin"/>
            </w:r>
            <w:r w:rsidR="001D1B5B">
              <w:rPr>
                <w:noProof/>
                <w:webHidden/>
              </w:rPr>
              <w:instrText xml:space="preserve"> PAGEREF _Toc453153572 \h </w:instrText>
            </w:r>
            <w:r>
              <w:rPr>
                <w:noProof/>
                <w:webHidden/>
              </w:rPr>
            </w:r>
            <w:r>
              <w:rPr>
                <w:noProof/>
                <w:webHidden/>
              </w:rPr>
              <w:fldChar w:fldCharType="separate"/>
            </w:r>
            <w:r w:rsidR="001D1B5B">
              <w:rPr>
                <w:noProof/>
                <w:webHidden/>
              </w:rPr>
              <w:t>4</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73" w:history="1">
            <w:r w:rsidR="001D1B5B" w:rsidRPr="00FD75D1">
              <w:rPr>
                <w:rStyle w:val="Hyperlink"/>
                <w:noProof/>
              </w:rPr>
              <w:t>4.</w:t>
            </w:r>
            <w:r w:rsidR="001D1B5B">
              <w:rPr>
                <w:rFonts w:asciiTheme="minorHAnsi" w:eastAsiaTheme="minorEastAsia" w:hAnsiTheme="minorHAnsi" w:cstheme="minorBidi"/>
                <w:b w:val="0"/>
                <w:caps w:val="0"/>
                <w:noProof/>
                <w:sz w:val="22"/>
                <w:lang w:bidi="hi-IN"/>
              </w:rPr>
              <w:tab/>
            </w:r>
            <w:r w:rsidR="001D1B5B" w:rsidRPr="00FD75D1">
              <w:rPr>
                <w:rStyle w:val="Hyperlink"/>
                <w:noProof/>
              </w:rPr>
              <w:t>INPUTS</w:t>
            </w:r>
            <w:r w:rsidR="001D1B5B">
              <w:rPr>
                <w:noProof/>
                <w:webHidden/>
              </w:rPr>
              <w:tab/>
            </w:r>
            <w:r>
              <w:rPr>
                <w:noProof/>
                <w:webHidden/>
              </w:rPr>
              <w:fldChar w:fldCharType="begin"/>
            </w:r>
            <w:r w:rsidR="001D1B5B">
              <w:rPr>
                <w:noProof/>
                <w:webHidden/>
              </w:rPr>
              <w:instrText xml:space="preserve"> PAGEREF _Toc453153573 \h </w:instrText>
            </w:r>
            <w:r>
              <w:rPr>
                <w:noProof/>
                <w:webHidden/>
              </w:rPr>
            </w:r>
            <w:r>
              <w:rPr>
                <w:noProof/>
                <w:webHidden/>
              </w:rPr>
              <w:fldChar w:fldCharType="separate"/>
            </w:r>
            <w:r w:rsidR="001D1B5B">
              <w:rPr>
                <w:noProof/>
                <w:webHidden/>
              </w:rPr>
              <w:t>4</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74" w:history="1">
            <w:r w:rsidR="001D1B5B" w:rsidRPr="00FD75D1">
              <w:rPr>
                <w:rStyle w:val="Hyperlink"/>
                <w:noProof/>
              </w:rPr>
              <w:t>5.</w:t>
            </w:r>
            <w:r w:rsidR="001D1B5B">
              <w:rPr>
                <w:rFonts w:asciiTheme="minorHAnsi" w:eastAsiaTheme="minorEastAsia" w:hAnsiTheme="minorHAnsi" w:cstheme="minorBidi"/>
                <w:b w:val="0"/>
                <w:caps w:val="0"/>
                <w:noProof/>
                <w:sz w:val="22"/>
                <w:lang w:bidi="hi-IN"/>
              </w:rPr>
              <w:tab/>
            </w:r>
            <w:r w:rsidR="001D1B5B" w:rsidRPr="00FD75D1">
              <w:rPr>
                <w:rStyle w:val="Hyperlink"/>
                <w:noProof/>
              </w:rPr>
              <w:t>EXIT CRITERIA</w:t>
            </w:r>
            <w:r w:rsidR="001D1B5B">
              <w:rPr>
                <w:noProof/>
                <w:webHidden/>
              </w:rPr>
              <w:tab/>
            </w:r>
            <w:r>
              <w:rPr>
                <w:noProof/>
                <w:webHidden/>
              </w:rPr>
              <w:fldChar w:fldCharType="begin"/>
            </w:r>
            <w:r w:rsidR="001D1B5B">
              <w:rPr>
                <w:noProof/>
                <w:webHidden/>
              </w:rPr>
              <w:instrText xml:space="preserve"> PAGEREF _Toc453153574 \h </w:instrText>
            </w:r>
            <w:r>
              <w:rPr>
                <w:noProof/>
                <w:webHidden/>
              </w:rPr>
            </w:r>
            <w:r>
              <w:rPr>
                <w:noProof/>
                <w:webHidden/>
              </w:rPr>
              <w:fldChar w:fldCharType="separate"/>
            </w:r>
            <w:r w:rsidR="001D1B5B">
              <w:rPr>
                <w:noProof/>
                <w:webHidden/>
              </w:rPr>
              <w:t>4</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75" w:history="1">
            <w:r w:rsidR="001D1B5B" w:rsidRPr="00FD75D1">
              <w:rPr>
                <w:rStyle w:val="Hyperlink"/>
                <w:noProof/>
              </w:rPr>
              <w:t>6.</w:t>
            </w:r>
            <w:r w:rsidR="001D1B5B">
              <w:rPr>
                <w:rFonts w:asciiTheme="minorHAnsi" w:eastAsiaTheme="minorEastAsia" w:hAnsiTheme="minorHAnsi" w:cstheme="minorBidi"/>
                <w:b w:val="0"/>
                <w:caps w:val="0"/>
                <w:noProof/>
                <w:sz w:val="22"/>
                <w:lang w:bidi="hi-IN"/>
              </w:rPr>
              <w:tab/>
            </w:r>
            <w:r w:rsidR="001D1B5B" w:rsidRPr="00FD75D1">
              <w:rPr>
                <w:rStyle w:val="Hyperlink"/>
                <w:noProof/>
              </w:rPr>
              <w:t>OUTPUTS</w:t>
            </w:r>
            <w:r w:rsidR="001D1B5B">
              <w:rPr>
                <w:noProof/>
                <w:webHidden/>
              </w:rPr>
              <w:tab/>
            </w:r>
            <w:r>
              <w:rPr>
                <w:noProof/>
                <w:webHidden/>
              </w:rPr>
              <w:fldChar w:fldCharType="begin"/>
            </w:r>
            <w:r w:rsidR="001D1B5B">
              <w:rPr>
                <w:noProof/>
                <w:webHidden/>
              </w:rPr>
              <w:instrText xml:space="preserve"> PAGEREF _Toc453153575 \h </w:instrText>
            </w:r>
            <w:r>
              <w:rPr>
                <w:noProof/>
                <w:webHidden/>
              </w:rPr>
            </w:r>
            <w:r>
              <w:rPr>
                <w:noProof/>
                <w:webHidden/>
              </w:rPr>
              <w:fldChar w:fldCharType="separate"/>
            </w:r>
            <w:r w:rsidR="001D1B5B">
              <w:rPr>
                <w:noProof/>
                <w:webHidden/>
              </w:rPr>
              <w:t>5</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76" w:history="1">
            <w:r w:rsidR="001D1B5B" w:rsidRPr="00FD75D1">
              <w:rPr>
                <w:rStyle w:val="Hyperlink"/>
                <w:noProof/>
              </w:rPr>
              <w:t>7.</w:t>
            </w:r>
            <w:r w:rsidR="001D1B5B">
              <w:rPr>
                <w:rFonts w:asciiTheme="minorHAnsi" w:eastAsiaTheme="minorEastAsia" w:hAnsiTheme="minorHAnsi" w:cstheme="minorBidi"/>
                <w:b w:val="0"/>
                <w:caps w:val="0"/>
                <w:noProof/>
                <w:sz w:val="22"/>
                <w:lang w:bidi="hi-IN"/>
              </w:rPr>
              <w:tab/>
            </w:r>
            <w:r w:rsidR="001D1B5B" w:rsidRPr="00FD75D1">
              <w:rPr>
                <w:rStyle w:val="Hyperlink"/>
                <w:noProof/>
              </w:rPr>
              <w:t>PROCESS DESCRIPTION</w:t>
            </w:r>
            <w:r w:rsidR="001D1B5B">
              <w:rPr>
                <w:noProof/>
                <w:webHidden/>
              </w:rPr>
              <w:tab/>
            </w:r>
            <w:r>
              <w:rPr>
                <w:noProof/>
                <w:webHidden/>
              </w:rPr>
              <w:fldChar w:fldCharType="begin"/>
            </w:r>
            <w:r w:rsidR="001D1B5B">
              <w:rPr>
                <w:noProof/>
                <w:webHidden/>
              </w:rPr>
              <w:instrText xml:space="preserve"> PAGEREF _Toc453153576 \h </w:instrText>
            </w:r>
            <w:r>
              <w:rPr>
                <w:noProof/>
                <w:webHidden/>
              </w:rPr>
            </w:r>
            <w:r>
              <w:rPr>
                <w:noProof/>
                <w:webHidden/>
              </w:rPr>
              <w:fldChar w:fldCharType="separate"/>
            </w:r>
            <w:r w:rsidR="001D1B5B">
              <w:rPr>
                <w:noProof/>
                <w:webHidden/>
              </w:rPr>
              <w:t>5</w:t>
            </w:r>
            <w:r>
              <w:rPr>
                <w:noProof/>
                <w:webHidden/>
              </w:rPr>
              <w:fldChar w:fldCharType="end"/>
            </w:r>
          </w:hyperlink>
        </w:p>
        <w:p w:rsidR="001D1B5B" w:rsidRDefault="00D764AD">
          <w:pPr>
            <w:pStyle w:val="TOC2"/>
            <w:tabs>
              <w:tab w:val="left" w:pos="880"/>
            </w:tabs>
            <w:rPr>
              <w:rFonts w:asciiTheme="minorHAnsi" w:eastAsiaTheme="minorEastAsia" w:hAnsiTheme="minorHAnsi" w:cstheme="minorBidi"/>
              <w:noProof/>
              <w:sz w:val="22"/>
              <w:lang w:bidi="hi-IN"/>
            </w:rPr>
          </w:pPr>
          <w:hyperlink w:anchor="_Toc453153577" w:history="1">
            <w:r w:rsidR="001D1B5B" w:rsidRPr="00FD75D1">
              <w:rPr>
                <w:rStyle w:val="Hyperlink"/>
                <w:noProof/>
              </w:rPr>
              <w:t>7.1</w:t>
            </w:r>
            <w:r w:rsidR="001D1B5B">
              <w:rPr>
                <w:rFonts w:asciiTheme="minorHAnsi" w:eastAsiaTheme="minorEastAsia" w:hAnsiTheme="minorHAnsi" w:cstheme="minorBidi"/>
                <w:noProof/>
                <w:sz w:val="22"/>
                <w:lang w:bidi="hi-IN"/>
              </w:rPr>
              <w:tab/>
            </w:r>
            <w:r w:rsidR="001D1B5B" w:rsidRPr="00FD75D1">
              <w:rPr>
                <w:rStyle w:val="Hyperlink"/>
                <w:noProof/>
              </w:rPr>
              <w:t>Causal Analysis</w:t>
            </w:r>
            <w:r w:rsidR="001D1B5B">
              <w:rPr>
                <w:noProof/>
                <w:webHidden/>
              </w:rPr>
              <w:tab/>
            </w:r>
            <w:r>
              <w:rPr>
                <w:noProof/>
                <w:webHidden/>
              </w:rPr>
              <w:fldChar w:fldCharType="begin"/>
            </w:r>
            <w:r w:rsidR="001D1B5B">
              <w:rPr>
                <w:noProof/>
                <w:webHidden/>
              </w:rPr>
              <w:instrText xml:space="preserve"> PAGEREF _Toc453153577 \h </w:instrText>
            </w:r>
            <w:r>
              <w:rPr>
                <w:noProof/>
                <w:webHidden/>
              </w:rPr>
            </w:r>
            <w:r>
              <w:rPr>
                <w:noProof/>
                <w:webHidden/>
              </w:rPr>
              <w:fldChar w:fldCharType="separate"/>
            </w:r>
            <w:r w:rsidR="001D1B5B">
              <w:rPr>
                <w:noProof/>
                <w:webHidden/>
              </w:rPr>
              <w:t>5</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78" w:history="1">
            <w:r w:rsidR="001D1B5B" w:rsidRPr="00FD75D1">
              <w:rPr>
                <w:rStyle w:val="Hyperlink"/>
                <w:noProof/>
              </w:rPr>
              <w:t>7.1.1</w:t>
            </w:r>
            <w:r w:rsidR="001D1B5B">
              <w:rPr>
                <w:rFonts w:asciiTheme="minorHAnsi" w:eastAsiaTheme="minorEastAsia" w:hAnsiTheme="minorHAnsi" w:cstheme="minorBidi"/>
                <w:noProof/>
                <w:sz w:val="22"/>
                <w:lang w:bidi="hi-IN"/>
              </w:rPr>
              <w:tab/>
            </w:r>
            <w:r w:rsidR="001D1B5B" w:rsidRPr="00FD75D1">
              <w:rPr>
                <w:rStyle w:val="Hyperlink"/>
                <w:noProof/>
              </w:rPr>
              <w:t>Triggers for Causal Analysis</w:t>
            </w:r>
            <w:r w:rsidR="001D1B5B">
              <w:rPr>
                <w:noProof/>
                <w:webHidden/>
              </w:rPr>
              <w:tab/>
            </w:r>
            <w:r>
              <w:rPr>
                <w:noProof/>
                <w:webHidden/>
              </w:rPr>
              <w:fldChar w:fldCharType="begin"/>
            </w:r>
            <w:r w:rsidR="001D1B5B">
              <w:rPr>
                <w:noProof/>
                <w:webHidden/>
              </w:rPr>
              <w:instrText xml:space="preserve"> PAGEREF _Toc453153578 \h </w:instrText>
            </w:r>
            <w:r>
              <w:rPr>
                <w:noProof/>
                <w:webHidden/>
              </w:rPr>
            </w:r>
            <w:r>
              <w:rPr>
                <w:noProof/>
                <w:webHidden/>
              </w:rPr>
              <w:fldChar w:fldCharType="separate"/>
            </w:r>
            <w:r w:rsidR="001D1B5B">
              <w:rPr>
                <w:noProof/>
                <w:webHidden/>
              </w:rPr>
              <w:t>5</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79" w:history="1">
            <w:r w:rsidR="001D1B5B" w:rsidRPr="00FD75D1">
              <w:rPr>
                <w:rStyle w:val="Hyperlink"/>
                <w:noProof/>
              </w:rPr>
              <w:t>7.1.2</w:t>
            </w:r>
            <w:r w:rsidR="001D1B5B">
              <w:rPr>
                <w:rFonts w:asciiTheme="minorHAnsi" w:eastAsiaTheme="minorEastAsia" w:hAnsiTheme="minorHAnsi" w:cstheme="minorBidi"/>
                <w:noProof/>
                <w:sz w:val="22"/>
                <w:lang w:bidi="hi-IN"/>
              </w:rPr>
              <w:tab/>
            </w:r>
            <w:r w:rsidR="001D1B5B" w:rsidRPr="00FD75D1">
              <w:rPr>
                <w:rStyle w:val="Hyperlink"/>
                <w:noProof/>
              </w:rPr>
              <w:t>Stating the Problem</w:t>
            </w:r>
            <w:r w:rsidR="001D1B5B">
              <w:rPr>
                <w:noProof/>
                <w:webHidden/>
              </w:rPr>
              <w:tab/>
            </w:r>
            <w:r>
              <w:rPr>
                <w:noProof/>
                <w:webHidden/>
              </w:rPr>
              <w:fldChar w:fldCharType="begin"/>
            </w:r>
            <w:r w:rsidR="001D1B5B">
              <w:rPr>
                <w:noProof/>
                <w:webHidden/>
              </w:rPr>
              <w:instrText xml:space="preserve"> PAGEREF _Toc453153579 \h </w:instrText>
            </w:r>
            <w:r>
              <w:rPr>
                <w:noProof/>
                <w:webHidden/>
              </w:rPr>
            </w:r>
            <w:r>
              <w:rPr>
                <w:noProof/>
                <w:webHidden/>
              </w:rPr>
              <w:fldChar w:fldCharType="separate"/>
            </w:r>
            <w:r w:rsidR="001D1B5B">
              <w:rPr>
                <w:noProof/>
                <w:webHidden/>
              </w:rPr>
              <w:t>6</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80" w:history="1">
            <w:r w:rsidR="001D1B5B" w:rsidRPr="00FD75D1">
              <w:rPr>
                <w:rStyle w:val="Hyperlink"/>
                <w:noProof/>
              </w:rPr>
              <w:t>7.1.3</w:t>
            </w:r>
            <w:r w:rsidR="001D1B5B">
              <w:rPr>
                <w:rFonts w:asciiTheme="minorHAnsi" w:eastAsiaTheme="minorEastAsia" w:hAnsiTheme="minorHAnsi" w:cstheme="minorBidi"/>
                <w:noProof/>
                <w:sz w:val="22"/>
                <w:lang w:bidi="hi-IN"/>
              </w:rPr>
              <w:tab/>
            </w:r>
            <w:r w:rsidR="001D1B5B" w:rsidRPr="00FD75D1">
              <w:rPr>
                <w:rStyle w:val="Hyperlink"/>
                <w:noProof/>
              </w:rPr>
              <w:t>Identifying Causes</w:t>
            </w:r>
            <w:r w:rsidR="001D1B5B">
              <w:rPr>
                <w:noProof/>
                <w:webHidden/>
              </w:rPr>
              <w:tab/>
            </w:r>
            <w:r>
              <w:rPr>
                <w:noProof/>
                <w:webHidden/>
              </w:rPr>
              <w:fldChar w:fldCharType="begin"/>
            </w:r>
            <w:r w:rsidR="001D1B5B">
              <w:rPr>
                <w:noProof/>
                <w:webHidden/>
              </w:rPr>
              <w:instrText xml:space="preserve"> PAGEREF _Toc453153580 \h </w:instrText>
            </w:r>
            <w:r>
              <w:rPr>
                <w:noProof/>
                <w:webHidden/>
              </w:rPr>
            </w:r>
            <w:r>
              <w:rPr>
                <w:noProof/>
                <w:webHidden/>
              </w:rPr>
              <w:fldChar w:fldCharType="separate"/>
            </w:r>
            <w:r w:rsidR="001D1B5B">
              <w:rPr>
                <w:noProof/>
                <w:webHidden/>
              </w:rPr>
              <w:t>6</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81" w:history="1">
            <w:r w:rsidR="001D1B5B" w:rsidRPr="00FD75D1">
              <w:rPr>
                <w:rStyle w:val="Hyperlink"/>
                <w:noProof/>
              </w:rPr>
              <w:t>7.1.4</w:t>
            </w:r>
            <w:r w:rsidR="001D1B5B">
              <w:rPr>
                <w:rFonts w:asciiTheme="minorHAnsi" w:eastAsiaTheme="minorEastAsia" w:hAnsiTheme="minorHAnsi" w:cstheme="minorBidi"/>
                <w:noProof/>
                <w:sz w:val="22"/>
                <w:lang w:bidi="hi-IN"/>
              </w:rPr>
              <w:tab/>
            </w:r>
            <w:r w:rsidR="001D1B5B" w:rsidRPr="00FD75D1">
              <w:rPr>
                <w:rStyle w:val="Hyperlink"/>
                <w:noProof/>
              </w:rPr>
              <w:t>Defining corrective preventive actions</w:t>
            </w:r>
            <w:r w:rsidR="001D1B5B">
              <w:rPr>
                <w:noProof/>
                <w:webHidden/>
              </w:rPr>
              <w:tab/>
            </w:r>
            <w:r>
              <w:rPr>
                <w:noProof/>
                <w:webHidden/>
              </w:rPr>
              <w:fldChar w:fldCharType="begin"/>
            </w:r>
            <w:r w:rsidR="001D1B5B">
              <w:rPr>
                <w:noProof/>
                <w:webHidden/>
              </w:rPr>
              <w:instrText xml:space="preserve"> PAGEREF _Toc453153581 \h </w:instrText>
            </w:r>
            <w:r>
              <w:rPr>
                <w:noProof/>
                <w:webHidden/>
              </w:rPr>
            </w:r>
            <w:r>
              <w:rPr>
                <w:noProof/>
                <w:webHidden/>
              </w:rPr>
              <w:fldChar w:fldCharType="separate"/>
            </w:r>
            <w:r w:rsidR="001D1B5B">
              <w:rPr>
                <w:noProof/>
                <w:webHidden/>
              </w:rPr>
              <w:t>6</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82" w:history="1">
            <w:r w:rsidR="001D1B5B" w:rsidRPr="00FD75D1">
              <w:rPr>
                <w:rStyle w:val="Hyperlink"/>
                <w:noProof/>
              </w:rPr>
              <w:t>7.1.5</w:t>
            </w:r>
            <w:r w:rsidR="001D1B5B">
              <w:rPr>
                <w:rFonts w:asciiTheme="minorHAnsi" w:eastAsiaTheme="minorEastAsia" w:hAnsiTheme="minorHAnsi" w:cstheme="minorBidi"/>
                <w:noProof/>
                <w:sz w:val="22"/>
                <w:lang w:bidi="hi-IN"/>
              </w:rPr>
              <w:tab/>
            </w:r>
            <w:r w:rsidR="001D1B5B" w:rsidRPr="00FD75D1">
              <w:rPr>
                <w:rStyle w:val="Hyperlink"/>
                <w:noProof/>
              </w:rPr>
              <w:t>Tracking and Evaluation of Actions</w:t>
            </w:r>
            <w:r w:rsidR="001D1B5B">
              <w:rPr>
                <w:noProof/>
                <w:webHidden/>
              </w:rPr>
              <w:tab/>
            </w:r>
            <w:r>
              <w:rPr>
                <w:noProof/>
                <w:webHidden/>
              </w:rPr>
              <w:fldChar w:fldCharType="begin"/>
            </w:r>
            <w:r w:rsidR="001D1B5B">
              <w:rPr>
                <w:noProof/>
                <w:webHidden/>
              </w:rPr>
              <w:instrText xml:space="preserve"> PAGEREF _Toc453153582 \h </w:instrText>
            </w:r>
            <w:r>
              <w:rPr>
                <w:noProof/>
                <w:webHidden/>
              </w:rPr>
            </w:r>
            <w:r>
              <w:rPr>
                <w:noProof/>
                <w:webHidden/>
              </w:rPr>
              <w:fldChar w:fldCharType="separate"/>
            </w:r>
            <w:r w:rsidR="001D1B5B">
              <w:rPr>
                <w:noProof/>
                <w:webHidden/>
              </w:rPr>
              <w:t>6</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83" w:history="1">
            <w:r w:rsidR="001D1B5B" w:rsidRPr="00FD75D1">
              <w:rPr>
                <w:rStyle w:val="Hyperlink"/>
                <w:noProof/>
              </w:rPr>
              <w:t>7.1.6</w:t>
            </w:r>
            <w:r w:rsidR="001D1B5B">
              <w:rPr>
                <w:rFonts w:asciiTheme="minorHAnsi" w:eastAsiaTheme="minorEastAsia" w:hAnsiTheme="minorHAnsi" w:cstheme="minorBidi"/>
                <w:noProof/>
                <w:sz w:val="22"/>
                <w:lang w:bidi="hi-IN"/>
              </w:rPr>
              <w:tab/>
            </w:r>
            <w:r w:rsidR="001D1B5B" w:rsidRPr="00FD75D1">
              <w:rPr>
                <w:rStyle w:val="Hyperlink"/>
                <w:noProof/>
              </w:rPr>
              <w:t>Corrective and Preventive Actions Review</w:t>
            </w:r>
            <w:r w:rsidR="001D1B5B">
              <w:rPr>
                <w:noProof/>
                <w:webHidden/>
              </w:rPr>
              <w:tab/>
            </w:r>
            <w:r>
              <w:rPr>
                <w:noProof/>
                <w:webHidden/>
              </w:rPr>
              <w:fldChar w:fldCharType="begin"/>
            </w:r>
            <w:r w:rsidR="001D1B5B">
              <w:rPr>
                <w:noProof/>
                <w:webHidden/>
              </w:rPr>
              <w:instrText xml:space="preserve"> PAGEREF _Toc453153583 \h </w:instrText>
            </w:r>
            <w:r>
              <w:rPr>
                <w:noProof/>
                <w:webHidden/>
              </w:rPr>
            </w:r>
            <w:r>
              <w:rPr>
                <w:noProof/>
                <w:webHidden/>
              </w:rPr>
              <w:fldChar w:fldCharType="separate"/>
            </w:r>
            <w:r w:rsidR="001D1B5B">
              <w:rPr>
                <w:noProof/>
                <w:webHidden/>
              </w:rPr>
              <w:t>6</w:t>
            </w:r>
            <w:r>
              <w:rPr>
                <w:noProof/>
                <w:webHidden/>
              </w:rPr>
              <w:fldChar w:fldCharType="end"/>
            </w:r>
          </w:hyperlink>
        </w:p>
        <w:p w:rsidR="001D1B5B" w:rsidRDefault="00D764AD">
          <w:pPr>
            <w:pStyle w:val="TOC3"/>
            <w:tabs>
              <w:tab w:val="left" w:pos="1100"/>
            </w:tabs>
            <w:rPr>
              <w:rFonts w:asciiTheme="minorHAnsi" w:eastAsiaTheme="minorEastAsia" w:hAnsiTheme="minorHAnsi" w:cstheme="minorBidi"/>
              <w:noProof/>
              <w:sz w:val="22"/>
              <w:lang w:bidi="hi-IN"/>
            </w:rPr>
          </w:pPr>
          <w:hyperlink w:anchor="_Toc453153584" w:history="1">
            <w:r w:rsidR="001D1B5B" w:rsidRPr="00FD75D1">
              <w:rPr>
                <w:rStyle w:val="Hyperlink"/>
                <w:noProof/>
              </w:rPr>
              <w:t>7.1.7</w:t>
            </w:r>
            <w:r w:rsidR="001D1B5B">
              <w:rPr>
                <w:rFonts w:asciiTheme="minorHAnsi" w:eastAsiaTheme="minorEastAsia" w:hAnsiTheme="minorHAnsi" w:cstheme="minorBidi"/>
                <w:noProof/>
                <w:sz w:val="22"/>
                <w:lang w:bidi="hi-IN"/>
              </w:rPr>
              <w:tab/>
            </w:r>
            <w:r w:rsidR="001D1B5B" w:rsidRPr="00FD75D1">
              <w:rPr>
                <w:rStyle w:val="Hyperlink"/>
                <w:noProof/>
              </w:rPr>
              <w:t>Record and Disseminate results of Corrective and Preventive Actions</w:t>
            </w:r>
            <w:r w:rsidR="001D1B5B">
              <w:rPr>
                <w:noProof/>
                <w:webHidden/>
              </w:rPr>
              <w:tab/>
            </w:r>
            <w:r>
              <w:rPr>
                <w:noProof/>
                <w:webHidden/>
              </w:rPr>
              <w:fldChar w:fldCharType="begin"/>
            </w:r>
            <w:r w:rsidR="001D1B5B">
              <w:rPr>
                <w:noProof/>
                <w:webHidden/>
              </w:rPr>
              <w:instrText xml:space="preserve"> PAGEREF _Toc453153584 \h </w:instrText>
            </w:r>
            <w:r>
              <w:rPr>
                <w:noProof/>
                <w:webHidden/>
              </w:rPr>
            </w:r>
            <w:r>
              <w:rPr>
                <w:noProof/>
                <w:webHidden/>
              </w:rPr>
              <w:fldChar w:fldCharType="separate"/>
            </w:r>
            <w:r w:rsidR="001D1B5B">
              <w:rPr>
                <w:noProof/>
                <w:webHidden/>
              </w:rPr>
              <w:t>7</w:t>
            </w:r>
            <w:r>
              <w:rPr>
                <w:noProof/>
                <w:webHidden/>
              </w:rPr>
              <w:fldChar w:fldCharType="end"/>
            </w:r>
          </w:hyperlink>
        </w:p>
        <w:p w:rsidR="001D1B5B" w:rsidRDefault="00D764AD">
          <w:pPr>
            <w:pStyle w:val="TOC1"/>
            <w:tabs>
              <w:tab w:val="left" w:pos="400"/>
            </w:tabs>
            <w:rPr>
              <w:rFonts w:asciiTheme="minorHAnsi" w:eastAsiaTheme="minorEastAsia" w:hAnsiTheme="minorHAnsi" w:cstheme="minorBidi"/>
              <w:b w:val="0"/>
              <w:caps w:val="0"/>
              <w:noProof/>
              <w:sz w:val="22"/>
              <w:lang w:bidi="hi-IN"/>
            </w:rPr>
          </w:pPr>
          <w:hyperlink w:anchor="_Toc453153585" w:history="1">
            <w:r w:rsidR="001D1B5B" w:rsidRPr="00FD75D1">
              <w:rPr>
                <w:rStyle w:val="Hyperlink"/>
                <w:noProof/>
              </w:rPr>
              <w:t>8.</w:t>
            </w:r>
            <w:r w:rsidR="001D1B5B">
              <w:rPr>
                <w:rFonts w:asciiTheme="minorHAnsi" w:eastAsiaTheme="minorEastAsia" w:hAnsiTheme="minorHAnsi" w:cstheme="minorBidi"/>
                <w:b w:val="0"/>
                <w:caps w:val="0"/>
                <w:noProof/>
                <w:sz w:val="22"/>
                <w:lang w:bidi="hi-IN"/>
              </w:rPr>
              <w:tab/>
            </w:r>
            <w:r w:rsidR="001D1B5B" w:rsidRPr="00FD75D1">
              <w:rPr>
                <w:rStyle w:val="Hyperlink"/>
                <w:noProof/>
              </w:rPr>
              <w:t>Formats and guidelines</w:t>
            </w:r>
            <w:r w:rsidR="001D1B5B">
              <w:rPr>
                <w:noProof/>
                <w:webHidden/>
              </w:rPr>
              <w:tab/>
            </w:r>
            <w:r>
              <w:rPr>
                <w:noProof/>
                <w:webHidden/>
              </w:rPr>
              <w:fldChar w:fldCharType="begin"/>
            </w:r>
            <w:r w:rsidR="001D1B5B">
              <w:rPr>
                <w:noProof/>
                <w:webHidden/>
              </w:rPr>
              <w:instrText xml:space="preserve"> PAGEREF _Toc453153585 \h </w:instrText>
            </w:r>
            <w:r>
              <w:rPr>
                <w:noProof/>
                <w:webHidden/>
              </w:rPr>
            </w:r>
            <w:r>
              <w:rPr>
                <w:noProof/>
                <w:webHidden/>
              </w:rPr>
              <w:fldChar w:fldCharType="separate"/>
            </w:r>
            <w:r w:rsidR="001D1B5B">
              <w:rPr>
                <w:noProof/>
                <w:webHidden/>
              </w:rPr>
              <w:t>7</w:t>
            </w:r>
            <w:r>
              <w:rPr>
                <w:noProof/>
                <w:webHidden/>
              </w:rPr>
              <w:fldChar w:fldCharType="end"/>
            </w:r>
          </w:hyperlink>
        </w:p>
        <w:p w:rsidR="001D1B5B" w:rsidRDefault="00D764AD">
          <w:r>
            <w:fldChar w:fldCharType="end"/>
          </w:r>
        </w:p>
      </w:sdtContent>
    </w:sdt>
    <w:p w:rsidR="00B76482" w:rsidRDefault="001D1B5B" w:rsidP="001D1B5B">
      <w:pPr>
        <w:spacing w:before="0"/>
        <w:rPr>
          <w:rFonts w:ascii="Times New Roman" w:eastAsia="Arial Unicode MS" w:hAnsi="Times New Roman"/>
          <w:b/>
          <w:sz w:val="32"/>
          <w:szCs w:val="32"/>
        </w:rPr>
      </w:pPr>
      <w:r>
        <w:rPr>
          <w:rFonts w:ascii="Times New Roman" w:eastAsia="Arial Unicode MS" w:hAnsi="Times New Roman"/>
          <w:b/>
          <w:sz w:val="32"/>
          <w:szCs w:val="32"/>
        </w:rPr>
        <w:br w:type="page"/>
      </w:r>
    </w:p>
    <w:p w:rsidR="008C0B3E" w:rsidRPr="002136B3" w:rsidRDefault="00BE0005" w:rsidP="002136B3">
      <w:pPr>
        <w:pStyle w:val="Heading1"/>
        <w:rPr>
          <w:szCs w:val="28"/>
        </w:rPr>
      </w:pPr>
      <w:bookmarkStart w:id="0" w:name="_Toc453153570"/>
      <w:r w:rsidRPr="002136B3">
        <w:rPr>
          <w:szCs w:val="28"/>
        </w:rPr>
        <w:lastRenderedPageBreak/>
        <w:t>SCOPE</w:t>
      </w:r>
      <w:bookmarkEnd w:id="0"/>
    </w:p>
    <w:p w:rsidR="00286E20" w:rsidRPr="00286E20" w:rsidRDefault="00286E20" w:rsidP="00CA13C5">
      <w:pPr>
        <w:ind w:left="420"/>
        <w:jc w:val="both"/>
        <w:rPr>
          <w:rFonts w:ascii="Times New Roman" w:hAnsi="Times New Roman"/>
          <w:sz w:val="24"/>
          <w:szCs w:val="24"/>
        </w:rPr>
      </w:pPr>
      <w:bookmarkStart w:id="1" w:name="_Toc508784950"/>
      <w:bookmarkStart w:id="2" w:name="_Toc510600994"/>
      <w:bookmarkStart w:id="3" w:name="_Toc510609414"/>
      <w:bookmarkStart w:id="4" w:name="_Toc510609437"/>
      <w:bookmarkStart w:id="5" w:name="_Toc511213955"/>
      <w:bookmarkStart w:id="6" w:name="_Toc511214073"/>
      <w:bookmarkStart w:id="7" w:name="_Toc527647736"/>
      <w:r w:rsidRPr="00286E20">
        <w:rPr>
          <w:rFonts w:ascii="Times New Roman" w:hAnsi="Times New Roman"/>
          <w:sz w:val="24"/>
          <w:szCs w:val="24"/>
        </w:rPr>
        <w:t xml:space="preserve">Processes and Products can never be considered absolute. Circumstances and </w:t>
      </w:r>
      <w:r w:rsidR="00CA13C5">
        <w:rPr>
          <w:rFonts w:ascii="Times New Roman" w:hAnsi="Times New Roman"/>
          <w:sz w:val="24"/>
          <w:szCs w:val="24"/>
        </w:rPr>
        <w:t xml:space="preserve">        </w:t>
      </w:r>
      <w:r w:rsidRPr="00286E20">
        <w:rPr>
          <w:rFonts w:ascii="Times New Roman" w:hAnsi="Times New Roman"/>
          <w:sz w:val="24"/>
          <w:szCs w:val="24"/>
        </w:rPr>
        <w:t>situations may arise resulting in deviation from the defined and documented system.  Circumstances may also exist wherein the defined system, unless changed, cannot be effectively implemented.</w:t>
      </w:r>
    </w:p>
    <w:p w:rsidR="00BE0005" w:rsidRPr="00286E20" w:rsidRDefault="00286E20" w:rsidP="00CA13C5">
      <w:pPr>
        <w:ind w:left="360"/>
        <w:jc w:val="both"/>
        <w:rPr>
          <w:rFonts w:ascii="Times New Roman" w:hAnsi="Times New Roman"/>
          <w:sz w:val="24"/>
          <w:szCs w:val="24"/>
        </w:rPr>
      </w:pPr>
      <w:r w:rsidRPr="00286E20">
        <w:rPr>
          <w:rFonts w:ascii="Times New Roman" w:hAnsi="Times New Roman"/>
          <w:sz w:val="24"/>
          <w:szCs w:val="24"/>
        </w:rPr>
        <w:t>This procedure defines the methodology of identifying and analyzing the causes of defects and other problems during the execution of the projects and taking suitable actions to correct those type of defects and problems to prevent them from recurring.</w:t>
      </w:r>
      <w:r w:rsidR="00BE0005" w:rsidRPr="00286E20">
        <w:rPr>
          <w:rFonts w:ascii="Times New Roman" w:hAnsi="Times New Roman"/>
          <w:sz w:val="24"/>
          <w:szCs w:val="24"/>
        </w:rPr>
        <w:t xml:space="preserve">. </w:t>
      </w:r>
    </w:p>
    <w:p w:rsidR="00BE0005" w:rsidRPr="00EB5474" w:rsidRDefault="00BE0005" w:rsidP="00BE0005">
      <w:pPr>
        <w:rPr>
          <w:rFonts w:ascii="Times New Roman" w:hAnsi="Times New Roman"/>
          <w:snapToGrid w:val="0"/>
          <w:sz w:val="24"/>
          <w:szCs w:val="24"/>
        </w:rPr>
      </w:pPr>
    </w:p>
    <w:p w:rsidR="00BE0005" w:rsidRPr="00EB5474" w:rsidRDefault="00BE0005" w:rsidP="002136B3">
      <w:pPr>
        <w:pStyle w:val="Heading1"/>
        <w:rPr>
          <w:snapToGrid w:val="0"/>
        </w:rPr>
      </w:pPr>
      <w:bookmarkStart w:id="8" w:name="_Toc453153571"/>
      <w:r w:rsidRPr="00EB5474">
        <w:rPr>
          <w:snapToGrid w:val="0"/>
        </w:rPr>
        <w:t>USERS OF THE DOCUMENT</w:t>
      </w:r>
      <w:bookmarkEnd w:id="8"/>
    </w:p>
    <w:bookmarkEnd w:id="1"/>
    <w:bookmarkEnd w:id="2"/>
    <w:bookmarkEnd w:id="3"/>
    <w:bookmarkEnd w:id="4"/>
    <w:bookmarkEnd w:id="5"/>
    <w:bookmarkEnd w:id="6"/>
    <w:bookmarkEnd w:id="7"/>
    <w:p w:rsidR="00BE0005" w:rsidRDefault="00100FC5" w:rsidP="002F2AAC">
      <w:pPr>
        <w:pStyle w:val="BodyTextIndent"/>
        <w:rPr>
          <w:rFonts w:ascii="Times New Roman" w:hAnsi="Times New Roman"/>
          <w:sz w:val="24"/>
          <w:szCs w:val="24"/>
        </w:rPr>
      </w:pPr>
      <w:r>
        <w:t xml:space="preserve"> </w:t>
      </w:r>
      <w:r w:rsidR="00FD1D04" w:rsidRPr="00FD1D04">
        <w:rPr>
          <w:rFonts w:ascii="Times New Roman" w:hAnsi="Times New Roman"/>
          <w:sz w:val="24"/>
          <w:szCs w:val="24"/>
        </w:rPr>
        <w:t>Every employee concerned with implementation of quality management system</w:t>
      </w:r>
      <w:r w:rsidR="002F2AAC">
        <w:rPr>
          <w:rFonts w:ascii="Times New Roman" w:hAnsi="Times New Roman"/>
          <w:sz w:val="24"/>
          <w:szCs w:val="24"/>
        </w:rPr>
        <w:t>.</w:t>
      </w:r>
    </w:p>
    <w:p w:rsidR="00BE0005" w:rsidRPr="0034309A" w:rsidRDefault="00BE0005" w:rsidP="002136B3">
      <w:pPr>
        <w:pStyle w:val="Heading1"/>
      </w:pPr>
      <w:bookmarkStart w:id="9" w:name="_Toc453153572"/>
      <w:r w:rsidRPr="0034309A">
        <w:t>ENTRY CRITERIA</w:t>
      </w:r>
      <w:bookmarkEnd w:id="9"/>
    </w:p>
    <w:p w:rsidR="002F2AAC" w:rsidRPr="00CA13C5" w:rsidRDefault="002F2AAC" w:rsidP="00CA13C5">
      <w:pPr>
        <w:pStyle w:val="ListParagraph"/>
        <w:numPr>
          <w:ilvl w:val="0"/>
          <w:numId w:val="19"/>
        </w:numPr>
        <w:tabs>
          <w:tab w:val="num" w:pos="1080"/>
          <w:tab w:val="left" w:pos="1260"/>
        </w:tabs>
        <w:rPr>
          <w:rFonts w:ascii="Times New Roman" w:hAnsi="Times New Roman"/>
          <w:sz w:val="24"/>
          <w:szCs w:val="24"/>
        </w:rPr>
      </w:pPr>
      <w:r w:rsidRPr="00CA13C5">
        <w:rPr>
          <w:rFonts w:ascii="Times New Roman" w:hAnsi="Times New Roman"/>
          <w:sz w:val="24"/>
          <w:szCs w:val="24"/>
        </w:rPr>
        <w:t>Size, effort, schedule, defects or cost not meeting performance objectives</w:t>
      </w:r>
    </w:p>
    <w:p w:rsidR="002F2AAC" w:rsidRPr="00CA13C5" w:rsidRDefault="002F2AAC" w:rsidP="00CA13C5">
      <w:pPr>
        <w:pStyle w:val="ListParagraph"/>
        <w:numPr>
          <w:ilvl w:val="0"/>
          <w:numId w:val="19"/>
        </w:numPr>
        <w:tabs>
          <w:tab w:val="num" w:pos="1080"/>
          <w:tab w:val="left" w:pos="1260"/>
        </w:tabs>
        <w:rPr>
          <w:rFonts w:ascii="Times New Roman" w:hAnsi="Times New Roman"/>
          <w:sz w:val="24"/>
          <w:szCs w:val="24"/>
        </w:rPr>
      </w:pPr>
      <w:r w:rsidRPr="00CA13C5">
        <w:rPr>
          <w:rFonts w:ascii="Times New Roman" w:hAnsi="Times New Roman"/>
          <w:sz w:val="24"/>
          <w:szCs w:val="24"/>
        </w:rPr>
        <w:t>Defects Data Trends need to be controlled.</w:t>
      </w:r>
    </w:p>
    <w:p w:rsidR="002F2AAC" w:rsidRPr="00CA13C5" w:rsidRDefault="002F2AAC" w:rsidP="00CA13C5">
      <w:pPr>
        <w:pStyle w:val="ListParagraph"/>
        <w:numPr>
          <w:ilvl w:val="0"/>
          <w:numId w:val="19"/>
        </w:numPr>
        <w:tabs>
          <w:tab w:val="left" w:pos="1260"/>
        </w:tabs>
        <w:rPr>
          <w:rFonts w:ascii="Times New Roman" w:hAnsi="Times New Roman"/>
          <w:sz w:val="24"/>
          <w:szCs w:val="24"/>
        </w:rPr>
      </w:pPr>
      <w:r w:rsidRPr="00CA13C5">
        <w:rPr>
          <w:rFonts w:ascii="Times New Roman" w:hAnsi="Times New Roman"/>
          <w:sz w:val="24"/>
          <w:szCs w:val="24"/>
        </w:rPr>
        <w:t xml:space="preserve">Customer complaint </w:t>
      </w:r>
    </w:p>
    <w:p w:rsidR="002F2AAC" w:rsidRPr="00CA13C5" w:rsidRDefault="002F2AAC" w:rsidP="00CA13C5">
      <w:pPr>
        <w:pStyle w:val="ListParagraph"/>
        <w:numPr>
          <w:ilvl w:val="0"/>
          <w:numId w:val="19"/>
        </w:numPr>
        <w:tabs>
          <w:tab w:val="left" w:pos="1260"/>
          <w:tab w:val="num" w:pos="1350"/>
        </w:tabs>
        <w:rPr>
          <w:rFonts w:ascii="Times New Roman" w:hAnsi="Times New Roman"/>
          <w:sz w:val="24"/>
          <w:szCs w:val="24"/>
        </w:rPr>
      </w:pPr>
      <w:r w:rsidRPr="00CA13C5">
        <w:rPr>
          <w:rFonts w:ascii="Times New Roman" w:hAnsi="Times New Roman"/>
          <w:sz w:val="24"/>
          <w:szCs w:val="24"/>
        </w:rPr>
        <w:t>Repetition of a particular problem</w:t>
      </w:r>
    </w:p>
    <w:p w:rsidR="002F2AAC" w:rsidRPr="00AD60A8" w:rsidRDefault="002F2AAC" w:rsidP="00AD60A8">
      <w:pPr>
        <w:tabs>
          <w:tab w:val="left" w:pos="1260"/>
          <w:tab w:val="num" w:pos="1350"/>
        </w:tabs>
        <w:spacing w:before="0"/>
        <w:ind w:left="1134"/>
        <w:rPr>
          <w:rFonts w:ascii="Times New Roman" w:hAnsi="Times New Roman"/>
          <w:sz w:val="24"/>
          <w:szCs w:val="24"/>
        </w:rPr>
      </w:pPr>
    </w:p>
    <w:p w:rsidR="00BE0005" w:rsidRPr="0034309A" w:rsidRDefault="00BE0005" w:rsidP="002136B3">
      <w:pPr>
        <w:pStyle w:val="Heading1"/>
      </w:pPr>
      <w:bookmarkStart w:id="10" w:name="_Toc453153573"/>
      <w:r w:rsidRPr="0034309A">
        <w:t>INPUTS</w:t>
      </w:r>
      <w:bookmarkEnd w:id="10"/>
    </w:p>
    <w:p w:rsidR="002F2AAC" w:rsidRPr="00AD60A8" w:rsidRDefault="002F2AAC" w:rsidP="00CA13C5">
      <w:pPr>
        <w:pStyle w:val="ListParagraph"/>
        <w:numPr>
          <w:ilvl w:val="0"/>
          <w:numId w:val="19"/>
        </w:numPr>
        <w:tabs>
          <w:tab w:val="num" w:pos="1080"/>
          <w:tab w:val="left" w:pos="1260"/>
        </w:tabs>
        <w:rPr>
          <w:rFonts w:ascii="Times New Roman" w:hAnsi="Times New Roman"/>
          <w:sz w:val="24"/>
          <w:szCs w:val="24"/>
        </w:rPr>
      </w:pPr>
      <w:r w:rsidRPr="00AD60A8">
        <w:rPr>
          <w:rFonts w:ascii="Times New Roman" w:hAnsi="Times New Roman"/>
          <w:sz w:val="24"/>
          <w:szCs w:val="24"/>
        </w:rPr>
        <w:t>Metrics data</w:t>
      </w:r>
    </w:p>
    <w:p w:rsidR="002F2AAC" w:rsidRPr="00AD60A8" w:rsidRDefault="002F2AAC" w:rsidP="00CA13C5">
      <w:pPr>
        <w:pStyle w:val="ListParagraph"/>
        <w:numPr>
          <w:ilvl w:val="0"/>
          <w:numId w:val="19"/>
        </w:numPr>
        <w:tabs>
          <w:tab w:val="num" w:pos="1080"/>
          <w:tab w:val="left" w:pos="1260"/>
        </w:tabs>
        <w:rPr>
          <w:rFonts w:ascii="Times New Roman" w:hAnsi="Times New Roman"/>
          <w:sz w:val="24"/>
          <w:szCs w:val="24"/>
        </w:rPr>
      </w:pPr>
      <w:r w:rsidRPr="00AD60A8">
        <w:rPr>
          <w:rFonts w:ascii="Times New Roman" w:hAnsi="Times New Roman"/>
          <w:sz w:val="24"/>
          <w:szCs w:val="24"/>
        </w:rPr>
        <w:t xml:space="preserve">Defect Data </w:t>
      </w:r>
    </w:p>
    <w:p w:rsidR="002F2AAC" w:rsidRPr="00AD60A8" w:rsidRDefault="002F2AAC" w:rsidP="00CA13C5">
      <w:pPr>
        <w:pStyle w:val="ListParagraph"/>
        <w:numPr>
          <w:ilvl w:val="0"/>
          <w:numId w:val="19"/>
        </w:numPr>
        <w:tabs>
          <w:tab w:val="num" w:pos="1080"/>
          <w:tab w:val="left" w:pos="1260"/>
        </w:tabs>
        <w:rPr>
          <w:rFonts w:ascii="Times New Roman" w:hAnsi="Times New Roman"/>
          <w:sz w:val="24"/>
          <w:szCs w:val="24"/>
        </w:rPr>
      </w:pPr>
      <w:r w:rsidRPr="00AD60A8">
        <w:rPr>
          <w:rFonts w:ascii="Times New Roman" w:hAnsi="Times New Roman"/>
          <w:sz w:val="24"/>
          <w:szCs w:val="24"/>
        </w:rPr>
        <w:t>Customer complaint</w:t>
      </w:r>
    </w:p>
    <w:p w:rsidR="0061324F" w:rsidRPr="0061324F" w:rsidRDefault="002F2AAC" w:rsidP="00CA13C5">
      <w:pPr>
        <w:pStyle w:val="ListParagraph"/>
        <w:numPr>
          <w:ilvl w:val="0"/>
          <w:numId w:val="19"/>
        </w:numPr>
        <w:tabs>
          <w:tab w:val="num" w:pos="1080"/>
          <w:tab w:val="left" w:pos="1260"/>
        </w:tabs>
        <w:rPr>
          <w:rFonts w:ascii="Times New Roman" w:hAnsi="Times New Roman"/>
          <w:sz w:val="24"/>
          <w:szCs w:val="24"/>
        </w:rPr>
      </w:pPr>
      <w:r w:rsidRPr="0061324F">
        <w:rPr>
          <w:rFonts w:ascii="Times New Roman" w:hAnsi="Times New Roman"/>
          <w:sz w:val="24"/>
          <w:szCs w:val="24"/>
        </w:rPr>
        <w:t xml:space="preserve">Audit report </w:t>
      </w:r>
    </w:p>
    <w:p w:rsidR="00BE0005" w:rsidRDefault="00BE0005" w:rsidP="002136B3">
      <w:pPr>
        <w:pStyle w:val="Heading1"/>
      </w:pPr>
      <w:bookmarkStart w:id="11" w:name="_Toc453153574"/>
      <w:r>
        <w:t>EXIT CRITERIA</w:t>
      </w:r>
      <w:bookmarkEnd w:id="11"/>
    </w:p>
    <w:p w:rsidR="00D276BE" w:rsidRPr="00D276BE" w:rsidRDefault="00D276BE" w:rsidP="00CA13C5">
      <w:pPr>
        <w:pStyle w:val="ListParagraph"/>
        <w:numPr>
          <w:ilvl w:val="0"/>
          <w:numId w:val="19"/>
        </w:numPr>
        <w:tabs>
          <w:tab w:val="num" w:pos="1080"/>
          <w:tab w:val="left" w:pos="1260"/>
        </w:tabs>
        <w:rPr>
          <w:rFonts w:ascii="Times New Roman" w:hAnsi="Times New Roman"/>
          <w:sz w:val="24"/>
          <w:szCs w:val="24"/>
        </w:rPr>
      </w:pPr>
      <w:r w:rsidRPr="00D276BE">
        <w:rPr>
          <w:rFonts w:ascii="Times New Roman" w:hAnsi="Times New Roman"/>
          <w:sz w:val="24"/>
          <w:szCs w:val="24"/>
        </w:rPr>
        <w:t xml:space="preserve">Corrective actions closed </w:t>
      </w:r>
    </w:p>
    <w:p w:rsidR="00D276BE" w:rsidRPr="00D276BE" w:rsidRDefault="00D276BE" w:rsidP="00CA13C5">
      <w:pPr>
        <w:pStyle w:val="ListParagraph"/>
        <w:numPr>
          <w:ilvl w:val="0"/>
          <w:numId w:val="19"/>
        </w:numPr>
        <w:tabs>
          <w:tab w:val="num" w:pos="1080"/>
          <w:tab w:val="left" w:pos="1260"/>
        </w:tabs>
        <w:rPr>
          <w:rFonts w:ascii="Times New Roman" w:hAnsi="Times New Roman"/>
          <w:sz w:val="24"/>
          <w:szCs w:val="24"/>
        </w:rPr>
      </w:pPr>
      <w:r w:rsidRPr="00D276BE">
        <w:rPr>
          <w:rFonts w:ascii="Times New Roman" w:hAnsi="Times New Roman"/>
          <w:sz w:val="24"/>
          <w:szCs w:val="24"/>
        </w:rPr>
        <w:t>Proposed preventive action</w:t>
      </w:r>
    </w:p>
    <w:p w:rsidR="00D276BE" w:rsidRPr="00D276BE" w:rsidRDefault="00D276BE" w:rsidP="00CA13C5">
      <w:pPr>
        <w:pStyle w:val="ListParagraph"/>
        <w:numPr>
          <w:ilvl w:val="0"/>
          <w:numId w:val="19"/>
        </w:numPr>
        <w:tabs>
          <w:tab w:val="num" w:pos="1080"/>
          <w:tab w:val="left" w:pos="1260"/>
        </w:tabs>
        <w:rPr>
          <w:rFonts w:ascii="Times New Roman" w:hAnsi="Times New Roman"/>
          <w:sz w:val="24"/>
          <w:szCs w:val="24"/>
        </w:rPr>
      </w:pPr>
      <w:r w:rsidRPr="00D276BE">
        <w:rPr>
          <w:rFonts w:ascii="Times New Roman" w:hAnsi="Times New Roman"/>
          <w:sz w:val="24"/>
          <w:szCs w:val="24"/>
        </w:rPr>
        <w:t xml:space="preserve">Preventive actions passed on to QA for organization-level </w:t>
      </w:r>
      <w:r>
        <w:rPr>
          <w:rFonts w:ascii="Times New Roman" w:hAnsi="Times New Roman"/>
          <w:sz w:val="24"/>
          <w:szCs w:val="24"/>
        </w:rPr>
        <w:t>im</w:t>
      </w:r>
      <w:r w:rsidRPr="00D276BE">
        <w:rPr>
          <w:rFonts w:ascii="Times New Roman" w:hAnsi="Times New Roman"/>
          <w:sz w:val="24"/>
          <w:szCs w:val="24"/>
        </w:rPr>
        <w:t>plementation</w:t>
      </w:r>
    </w:p>
    <w:p w:rsidR="00BE0005" w:rsidRPr="00655BB8" w:rsidRDefault="00BE0005" w:rsidP="00BE0005">
      <w:pPr>
        <w:pStyle w:val="ListParagraph"/>
        <w:tabs>
          <w:tab w:val="num" w:pos="1332"/>
        </w:tabs>
        <w:ind w:left="1350" w:firstLine="0"/>
        <w:rPr>
          <w:rFonts w:ascii="Times New Roman" w:hAnsi="Times New Roman"/>
          <w:sz w:val="24"/>
          <w:szCs w:val="24"/>
        </w:rPr>
      </w:pPr>
    </w:p>
    <w:p w:rsidR="00BE0005" w:rsidRDefault="00BE0005" w:rsidP="002136B3">
      <w:pPr>
        <w:pStyle w:val="Heading1"/>
      </w:pPr>
      <w:bookmarkStart w:id="12" w:name="_Toc453153575"/>
      <w:r>
        <w:t>OUTPUTS</w:t>
      </w:r>
      <w:bookmarkEnd w:id="12"/>
    </w:p>
    <w:p w:rsidR="00BE0005" w:rsidRPr="00A87566" w:rsidRDefault="00BE0005" w:rsidP="00CA13C5">
      <w:pPr>
        <w:pStyle w:val="ListParagraph"/>
        <w:numPr>
          <w:ilvl w:val="0"/>
          <w:numId w:val="19"/>
        </w:numPr>
        <w:tabs>
          <w:tab w:val="num" w:pos="1080"/>
          <w:tab w:val="left" w:pos="1260"/>
        </w:tabs>
        <w:rPr>
          <w:rFonts w:ascii="Times New Roman" w:hAnsi="Times New Roman"/>
          <w:sz w:val="24"/>
          <w:szCs w:val="24"/>
        </w:rPr>
      </w:pPr>
      <w:r w:rsidRPr="00A87566">
        <w:rPr>
          <w:rFonts w:ascii="Times New Roman" w:hAnsi="Times New Roman"/>
          <w:sz w:val="24"/>
          <w:szCs w:val="24"/>
        </w:rPr>
        <w:t>Data Tracking sheets/ tool</w:t>
      </w:r>
    </w:p>
    <w:p w:rsidR="008C0B3E" w:rsidRPr="00CA13C5" w:rsidRDefault="00BE0005" w:rsidP="00CA13C5">
      <w:pPr>
        <w:pStyle w:val="ListParagraph"/>
        <w:numPr>
          <w:ilvl w:val="0"/>
          <w:numId w:val="19"/>
        </w:numPr>
        <w:tabs>
          <w:tab w:val="num" w:pos="1080"/>
          <w:tab w:val="left" w:pos="1260"/>
        </w:tabs>
        <w:rPr>
          <w:rFonts w:ascii="Times New Roman" w:hAnsi="Times New Roman"/>
          <w:sz w:val="24"/>
          <w:szCs w:val="24"/>
        </w:rPr>
      </w:pPr>
      <w:r w:rsidRPr="00A87566">
        <w:rPr>
          <w:rFonts w:ascii="Times New Roman" w:hAnsi="Times New Roman"/>
          <w:sz w:val="24"/>
          <w:szCs w:val="24"/>
        </w:rPr>
        <w:t xml:space="preserve">Causal Analysis reports </w:t>
      </w:r>
      <w:r>
        <w:rPr>
          <w:rFonts w:ascii="Times New Roman" w:hAnsi="Times New Roman"/>
          <w:sz w:val="24"/>
          <w:szCs w:val="24"/>
        </w:rPr>
        <w:t>(</w:t>
      </w:r>
      <w:r w:rsidRPr="00CA13C5">
        <w:rPr>
          <w:rFonts w:ascii="Times New Roman" w:hAnsi="Times New Roman"/>
          <w:sz w:val="24"/>
          <w:szCs w:val="24"/>
        </w:rPr>
        <w:t>Reference</w:t>
      </w:r>
      <w:r w:rsidR="00A8210D" w:rsidRPr="00CA13C5">
        <w:rPr>
          <w:rFonts w:ascii="Times New Roman" w:hAnsi="Times New Roman"/>
          <w:sz w:val="24"/>
          <w:szCs w:val="24"/>
        </w:rPr>
        <w:t xml:space="preserve"> Template</w:t>
      </w:r>
      <w:r>
        <w:rPr>
          <w:rFonts w:ascii="Times New Roman" w:hAnsi="Times New Roman"/>
          <w:sz w:val="24"/>
          <w:szCs w:val="24"/>
        </w:rPr>
        <w:t>)</w:t>
      </w:r>
    </w:p>
    <w:p w:rsidR="008C0B3E" w:rsidRDefault="008C0B3E" w:rsidP="009D327F">
      <w:pPr>
        <w:pStyle w:val="ListParagraph"/>
        <w:ind w:firstLine="0"/>
        <w:rPr>
          <w:rFonts w:ascii="Times New Roman" w:hAnsi="Times New Roman"/>
          <w:sz w:val="24"/>
          <w:szCs w:val="24"/>
        </w:rPr>
      </w:pPr>
    </w:p>
    <w:p w:rsidR="008C0B3E" w:rsidRDefault="008C0B3E" w:rsidP="009D327F">
      <w:pPr>
        <w:pStyle w:val="ListParagraph"/>
        <w:ind w:firstLine="0"/>
        <w:rPr>
          <w:rFonts w:ascii="Times New Roman" w:hAnsi="Times New Roman"/>
          <w:sz w:val="24"/>
          <w:szCs w:val="24"/>
        </w:rPr>
      </w:pPr>
    </w:p>
    <w:p w:rsidR="00BE0005" w:rsidRDefault="00BE0005" w:rsidP="002136B3">
      <w:pPr>
        <w:pStyle w:val="Heading1"/>
      </w:pPr>
      <w:bookmarkStart w:id="13" w:name="_Toc453153576"/>
      <w:r w:rsidRPr="00AA7060">
        <w:t>PROCESS DESCRIPTION</w:t>
      </w:r>
      <w:bookmarkEnd w:id="13"/>
    </w:p>
    <w:p w:rsidR="00BE0005" w:rsidRDefault="00BE0005" w:rsidP="00BE0005">
      <w:pPr>
        <w:pStyle w:val="ListParagraph"/>
        <w:ind w:firstLine="0"/>
        <w:rPr>
          <w:rFonts w:ascii="Times New Roman" w:hAnsi="Times New Roman"/>
          <w:b/>
          <w:sz w:val="24"/>
          <w:szCs w:val="24"/>
        </w:rPr>
      </w:pPr>
    </w:p>
    <w:p w:rsidR="009D327F" w:rsidRPr="009D327F" w:rsidRDefault="009D327F" w:rsidP="002136B3">
      <w:pPr>
        <w:pStyle w:val="Heading2"/>
      </w:pPr>
      <w:bookmarkStart w:id="14" w:name="_Toc79051516"/>
      <w:bookmarkStart w:id="15" w:name="_Toc453153577"/>
      <w:r w:rsidRPr="009D327F">
        <w:t>Causal Analysis</w:t>
      </w:r>
      <w:bookmarkEnd w:id="14"/>
      <w:bookmarkEnd w:id="15"/>
    </w:p>
    <w:p w:rsidR="009D327F" w:rsidRPr="00CA13C5" w:rsidRDefault="009D327F" w:rsidP="00CA13C5">
      <w:pPr>
        <w:ind w:left="720"/>
        <w:rPr>
          <w:rFonts w:ascii="Times New Roman" w:hAnsi="Times New Roman"/>
          <w:sz w:val="24"/>
          <w:szCs w:val="24"/>
        </w:rPr>
      </w:pPr>
      <w:r w:rsidRPr="00CA13C5">
        <w:rPr>
          <w:rFonts w:ascii="Times New Roman" w:hAnsi="Times New Roman"/>
          <w:sz w:val="24"/>
          <w:szCs w:val="24"/>
        </w:rPr>
        <w:t>Causal Analysis is the process of determining the underlying cause(s) for a particular problem, eliminating them and preventing them from recurring. It is performed upon trends detected from collecting error data throughout the software development lifecycle. Causal Analysis is a simple, low-cost method for improving the quality and process performance objectives. There are various techniques for conducting Causal Analysis eg: fishbone analysis, Pareto analysis, etc</w:t>
      </w:r>
      <w:r w:rsidR="004D67CE" w:rsidRPr="00CA13C5">
        <w:rPr>
          <w:rFonts w:ascii="Times New Roman" w:hAnsi="Times New Roman"/>
          <w:sz w:val="24"/>
          <w:szCs w:val="24"/>
        </w:rPr>
        <w:t>.</w:t>
      </w:r>
      <w:r w:rsidR="000C2DEE" w:rsidRPr="00CA13C5">
        <w:rPr>
          <w:rFonts w:ascii="Times New Roman" w:hAnsi="Times New Roman"/>
          <w:sz w:val="24"/>
          <w:szCs w:val="24"/>
        </w:rPr>
        <w:t xml:space="preserve"> </w:t>
      </w:r>
      <w:r w:rsidRPr="00CA13C5">
        <w:rPr>
          <w:rFonts w:ascii="Times New Roman" w:hAnsi="Times New Roman"/>
          <w:sz w:val="24"/>
          <w:szCs w:val="24"/>
        </w:rPr>
        <w:t xml:space="preserve">Project Manager) shall determine which outcomes shall be analyzed by reviewing the project metric data. Based upon the data analysis </w:t>
      </w:r>
      <w:r w:rsidRPr="00CA13C5">
        <w:rPr>
          <w:rFonts w:ascii="Times New Roman" w:hAnsi="Times New Roman"/>
          <w:sz w:val="24"/>
          <w:szCs w:val="24"/>
        </w:rPr>
        <w:lastRenderedPageBreak/>
        <w:t>the causes shall be finalized and prioritized.  The main aim is to identify the major deviations in the process performance objectives.</w:t>
      </w:r>
      <w:r w:rsidR="004D67CE" w:rsidRPr="00CA13C5">
        <w:rPr>
          <w:rFonts w:ascii="Times New Roman" w:hAnsi="Times New Roman"/>
          <w:sz w:val="24"/>
          <w:szCs w:val="24"/>
        </w:rPr>
        <w:t xml:space="preserve"> </w:t>
      </w:r>
      <w:r w:rsidRPr="00CA13C5">
        <w:rPr>
          <w:rFonts w:ascii="Times New Roman" w:hAnsi="Times New Roman"/>
          <w:sz w:val="24"/>
          <w:szCs w:val="24"/>
        </w:rPr>
        <w:t>Scope of Analysis and expected improvements shall be defined. Every Causal Analysis with Causes Analyzed and the planned actions shall be maintained.</w:t>
      </w:r>
    </w:p>
    <w:p w:rsidR="009D327F" w:rsidRDefault="009D327F" w:rsidP="004D67CE">
      <w:pPr>
        <w:pStyle w:val="ListParagraph"/>
        <w:ind w:firstLine="0"/>
        <w:rPr>
          <w:rFonts w:ascii="Times New Roman" w:hAnsi="Times New Roman"/>
          <w:sz w:val="24"/>
          <w:szCs w:val="24"/>
        </w:rPr>
      </w:pPr>
    </w:p>
    <w:p w:rsidR="00BC733F" w:rsidRPr="002136B3" w:rsidRDefault="00BC733F" w:rsidP="002136B3">
      <w:pPr>
        <w:pStyle w:val="Heading3"/>
      </w:pPr>
      <w:bookmarkStart w:id="16" w:name="_Toc453153578"/>
      <w:r w:rsidRPr="002136B3">
        <w:t>Triggers for Causal Analysis</w:t>
      </w:r>
      <w:bookmarkEnd w:id="16"/>
    </w:p>
    <w:p w:rsidR="00BC733F" w:rsidRDefault="00BC733F" w:rsidP="00847EC8">
      <w:pPr>
        <w:pStyle w:val="BodyText2"/>
        <w:numPr>
          <w:ilvl w:val="0"/>
          <w:numId w:val="12"/>
        </w:numPr>
        <w:tabs>
          <w:tab w:val="clear" w:pos="360"/>
          <w:tab w:val="clear" w:pos="540"/>
          <w:tab w:val="num" w:pos="1080"/>
        </w:tabs>
        <w:spacing w:before="0"/>
        <w:ind w:left="1080" w:right="0"/>
      </w:pPr>
      <w:r>
        <w:t>Major deviations from the process performance objectives</w:t>
      </w:r>
    </w:p>
    <w:p w:rsidR="00BC733F" w:rsidRDefault="00BC733F" w:rsidP="00847EC8">
      <w:pPr>
        <w:pStyle w:val="BodyText2"/>
        <w:numPr>
          <w:ilvl w:val="0"/>
          <w:numId w:val="12"/>
        </w:numPr>
        <w:tabs>
          <w:tab w:val="clear" w:pos="360"/>
          <w:tab w:val="clear" w:pos="540"/>
          <w:tab w:val="num" w:pos="1440"/>
        </w:tabs>
        <w:spacing w:before="0"/>
        <w:ind w:left="1440" w:right="0"/>
      </w:pPr>
      <w:r>
        <w:t>identified while establishing process capability baselines</w:t>
      </w:r>
    </w:p>
    <w:p w:rsidR="00BC733F" w:rsidRDefault="00BC733F" w:rsidP="00847EC8">
      <w:pPr>
        <w:pStyle w:val="BodyText2"/>
        <w:numPr>
          <w:ilvl w:val="0"/>
          <w:numId w:val="12"/>
        </w:numPr>
        <w:tabs>
          <w:tab w:val="clear" w:pos="360"/>
          <w:tab w:val="clear" w:pos="540"/>
          <w:tab w:val="num" w:pos="1440"/>
        </w:tabs>
        <w:spacing w:before="0"/>
        <w:ind w:left="1440" w:right="0"/>
      </w:pPr>
      <w:r>
        <w:t>identified when process performance models are implemented</w:t>
      </w:r>
    </w:p>
    <w:p w:rsidR="00BC733F" w:rsidRDefault="00BC733F" w:rsidP="00847EC8">
      <w:pPr>
        <w:pStyle w:val="BodyText2"/>
        <w:numPr>
          <w:ilvl w:val="0"/>
          <w:numId w:val="12"/>
        </w:numPr>
        <w:tabs>
          <w:tab w:val="clear" w:pos="360"/>
          <w:tab w:val="clear" w:pos="540"/>
          <w:tab w:val="num" w:pos="1080"/>
        </w:tabs>
        <w:spacing w:before="0"/>
        <w:ind w:left="1080" w:right="0"/>
      </w:pPr>
      <w:r>
        <w:t>A single point falls outside the upper and lower control limits.</w:t>
      </w:r>
    </w:p>
    <w:p w:rsidR="00BC733F" w:rsidRDefault="00BC733F" w:rsidP="00847EC8">
      <w:pPr>
        <w:pStyle w:val="BodyText2"/>
        <w:numPr>
          <w:ilvl w:val="0"/>
          <w:numId w:val="12"/>
        </w:numPr>
        <w:tabs>
          <w:tab w:val="clear" w:pos="360"/>
          <w:tab w:val="clear" w:pos="540"/>
          <w:tab w:val="num" w:pos="1080"/>
        </w:tabs>
        <w:spacing w:before="0"/>
        <w:ind w:left="1080" w:right="0"/>
      </w:pPr>
      <w:r>
        <w:t>Any of the following patterns observed on control charts</w:t>
      </w:r>
    </w:p>
    <w:p w:rsidR="00BC733F" w:rsidRDefault="00BC733F" w:rsidP="00847EC8">
      <w:pPr>
        <w:pStyle w:val="BodyText2"/>
        <w:numPr>
          <w:ilvl w:val="0"/>
          <w:numId w:val="12"/>
        </w:numPr>
        <w:tabs>
          <w:tab w:val="clear" w:pos="360"/>
          <w:tab w:val="clear" w:pos="540"/>
          <w:tab w:val="num" w:pos="1440"/>
        </w:tabs>
        <w:spacing w:before="0"/>
        <w:ind w:left="1440" w:right="0"/>
      </w:pPr>
      <w:r>
        <w:t>Shifts</w:t>
      </w:r>
    </w:p>
    <w:p w:rsidR="00BC733F" w:rsidRDefault="00BC733F" w:rsidP="00847EC8">
      <w:pPr>
        <w:pStyle w:val="BodyText2"/>
        <w:numPr>
          <w:ilvl w:val="0"/>
          <w:numId w:val="12"/>
        </w:numPr>
        <w:tabs>
          <w:tab w:val="clear" w:pos="360"/>
          <w:tab w:val="clear" w:pos="540"/>
          <w:tab w:val="num" w:pos="1440"/>
        </w:tabs>
        <w:spacing w:before="0"/>
        <w:ind w:left="1440" w:right="0"/>
      </w:pPr>
      <w:r>
        <w:t>Trends</w:t>
      </w:r>
    </w:p>
    <w:p w:rsidR="00BC733F" w:rsidRDefault="00BC733F" w:rsidP="00847EC8">
      <w:pPr>
        <w:pStyle w:val="BodyText2"/>
        <w:numPr>
          <w:ilvl w:val="0"/>
          <w:numId w:val="12"/>
        </w:numPr>
        <w:tabs>
          <w:tab w:val="clear" w:pos="360"/>
          <w:tab w:val="clear" w:pos="540"/>
          <w:tab w:val="num" w:pos="1440"/>
        </w:tabs>
        <w:spacing w:before="0"/>
        <w:ind w:left="1440" w:right="0"/>
      </w:pPr>
      <w:r>
        <w:t>Same Value</w:t>
      </w:r>
    </w:p>
    <w:p w:rsidR="00BC733F" w:rsidRDefault="00BC733F" w:rsidP="00847EC8">
      <w:pPr>
        <w:pStyle w:val="BodyText2"/>
        <w:numPr>
          <w:ilvl w:val="0"/>
          <w:numId w:val="12"/>
        </w:numPr>
        <w:tabs>
          <w:tab w:val="clear" w:pos="360"/>
          <w:tab w:val="clear" w:pos="540"/>
          <w:tab w:val="num" w:pos="1440"/>
        </w:tabs>
        <w:spacing w:before="0"/>
        <w:ind w:left="1440" w:right="0"/>
      </w:pPr>
      <w:r>
        <w:t>Too few runs</w:t>
      </w:r>
    </w:p>
    <w:p w:rsidR="00BC733F" w:rsidRDefault="00BC733F" w:rsidP="00847EC8">
      <w:pPr>
        <w:pStyle w:val="BodyText2"/>
        <w:numPr>
          <w:ilvl w:val="0"/>
          <w:numId w:val="12"/>
        </w:numPr>
        <w:tabs>
          <w:tab w:val="clear" w:pos="360"/>
          <w:tab w:val="clear" w:pos="540"/>
          <w:tab w:val="num" w:pos="1440"/>
        </w:tabs>
        <w:spacing w:before="0"/>
        <w:ind w:left="1440" w:right="0"/>
      </w:pPr>
      <w:r>
        <w:t>Too many runs</w:t>
      </w:r>
    </w:p>
    <w:p w:rsidR="00BC733F" w:rsidRDefault="00BC733F" w:rsidP="00847EC8">
      <w:pPr>
        <w:pStyle w:val="BodyText2"/>
        <w:numPr>
          <w:ilvl w:val="0"/>
          <w:numId w:val="12"/>
        </w:numPr>
        <w:tabs>
          <w:tab w:val="clear" w:pos="360"/>
          <w:tab w:val="clear" w:pos="540"/>
          <w:tab w:val="num" w:pos="1080"/>
        </w:tabs>
        <w:spacing w:before="0"/>
        <w:ind w:left="1080" w:right="0"/>
      </w:pPr>
      <w:r>
        <w:t xml:space="preserve">Defect Trend Analysis reports </w:t>
      </w:r>
    </w:p>
    <w:p w:rsidR="00BC733F" w:rsidRDefault="00BC733F" w:rsidP="00847EC8">
      <w:pPr>
        <w:pStyle w:val="BodyText2"/>
        <w:numPr>
          <w:ilvl w:val="0"/>
          <w:numId w:val="12"/>
        </w:numPr>
        <w:tabs>
          <w:tab w:val="clear" w:pos="360"/>
          <w:tab w:val="clear" w:pos="540"/>
          <w:tab w:val="num" w:pos="1080"/>
        </w:tabs>
        <w:spacing w:before="0"/>
        <w:ind w:left="1080" w:right="0"/>
      </w:pPr>
      <w:r>
        <w:t>Customer complaint</w:t>
      </w:r>
    </w:p>
    <w:p w:rsidR="00BC733F" w:rsidRDefault="00BC733F" w:rsidP="00847EC8">
      <w:pPr>
        <w:pStyle w:val="BodyText2"/>
        <w:numPr>
          <w:ilvl w:val="0"/>
          <w:numId w:val="12"/>
        </w:numPr>
        <w:tabs>
          <w:tab w:val="clear" w:pos="360"/>
          <w:tab w:val="clear" w:pos="540"/>
          <w:tab w:val="num" w:pos="1080"/>
        </w:tabs>
        <w:spacing w:before="0"/>
        <w:ind w:left="1080" w:right="0"/>
      </w:pPr>
      <w:r>
        <w:t>Non compliances found during audits</w:t>
      </w:r>
    </w:p>
    <w:p w:rsidR="00BC733F" w:rsidRDefault="00BC733F" w:rsidP="00847EC8">
      <w:pPr>
        <w:pStyle w:val="BodyText2"/>
        <w:numPr>
          <w:ilvl w:val="0"/>
          <w:numId w:val="12"/>
        </w:numPr>
        <w:tabs>
          <w:tab w:val="clear" w:pos="360"/>
          <w:tab w:val="clear" w:pos="540"/>
          <w:tab w:val="num" w:pos="1080"/>
        </w:tabs>
        <w:spacing w:before="0"/>
        <w:ind w:left="1080" w:right="0"/>
      </w:pPr>
      <w:r>
        <w:t>At project closure, if needed</w:t>
      </w:r>
    </w:p>
    <w:p w:rsidR="00BC733F" w:rsidRPr="002136B3" w:rsidRDefault="00BC733F" w:rsidP="002136B3">
      <w:pPr>
        <w:pStyle w:val="Heading3"/>
      </w:pPr>
      <w:bookmarkStart w:id="17" w:name="_Toc453153579"/>
      <w:r w:rsidRPr="002136B3">
        <w:t>Stating the Problem</w:t>
      </w:r>
      <w:bookmarkEnd w:id="17"/>
    </w:p>
    <w:p w:rsidR="00BC733F" w:rsidRPr="00BC733F" w:rsidRDefault="00BC733F" w:rsidP="00BC733F">
      <w:pPr>
        <w:pStyle w:val="BodyText2"/>
        <w:ind w:left="720"/>
      </w:pPr>
      <w:r w:rsidRPr="00BC733F">
        <w:t>The Project Manager calls for a causal analysis meeting to perform causal analysis. This meeting will include all the relevant members who have an understanding of the selected defect or problem under study, typically in meetings. The people who have the best understanding of the selected defect/problem are typically those responsible for performing the task:</w:t>
      </w:r>
    </w:p>
    <w:p w:rsidR="00BC733F" w:rsidRPr="00BC733F" w:rsidRDefault="00BC733F" w:rsidP="00BC733F">
      <w:pPr>
        <w:pStyle w:val="BodyText2"/>
        <w:ind w:left="720"/>
      </w:pPr>
      <w:r w:rsidRPr="00BC733F">
        <w:t>The causal analysis team:</w:t>
      </w:r>
    </w:p>
    <w:p w:rsidR="00BC733F" w:rsidRPr="00BC733F" w:rsidRDefault="00BC733F" w:rsidP="00847EC8">
      <w:pPr>
        <w:pStyle w:val="BodyText2"/>
        <w:numPr>
          <w:ilvl w:val="0"/>
          <w:numId w:val="10"/>
        </w:numPr>
        <w:tabs>
          <w:tab w:val="clear" w:pos="540"/>
          <w:tab w:val="num" w:pos="1080"/>
        </w:tabs>
        <w:spacing w:before="0"/>
        <w:ind w:left="936" w:right="0" w:hanging="216"/>
      </w:pPr>
      <w:r w:rsidRPr="00BC733F">
        <w:t>Collects data related to the problem. The data is collected from:</w:t>
      </w:r>
    </w:p>
    <w:p w:rsidR="00BC733F" w:rsidRPr="00BC733F" w:rsidRDefault="00BC733F" w:rsidP="00847EC8">
      <w:pPr>
        <w:pStyle w:val="BodyText2"/>
        <w:numPr>
          <w:ilvl w:val="0"/>
          <w:numId w:val="10"/>
        </w:numPr>
        <w:tabs>
          <w:tab w:val="clear" w:pos="540"/>
          <w:tab w:val="num" w:pos="1800"/>
        </w:tabs>
        <w:spacing w:before="0"/>
        <w:ind w:left="1800" w:right="0"/>
      </w:pPr>
      <w:r w:rsidRPr="00BC733F">
        <w:t xml:space="preserve">Defect Trends </w:t>
      </w:r>
    </w:p>
    <w:p w:rsidR="00BC733F" w:rsidRPr="00BC733F" w:rsidRDefault="00BC733F" w:rsidP="00847EC8">
      <w:pPr>
        <w:pStyle w:val="BodyText2"/>
        <w:numPr>
          <w:ilvl w:val="0"/>
          <w:numId w:val="10"/>
        </w:numPr>
        <w:tabs>
          <w:tab w:val="clear" w:pos="540"/>
          <w:tab w:val="num" w:pos="1800"/>
        </w:tabs>
        <w:spacing w:before="0"/>
        <w:ind w:left="1800" w:right="0"/>
      </w:pPr>
      <w:r w:rsidRPr="00BC733F">
        <w:t>Metrics data</w:t>
      </w:r>
    </w:p>
    <w:p w:rsidR="00BC733F" w:rsidRPr="00BC733F" w:rsidRDefault="00BC733F" w:rsidP="00847EC8">
      <w:pPr>
        <w:pStyle w:val="BodyText2"/>
        <w:numPr>
          <w:ilvl w:val="0"/>
          <w:numId w:val="10"/>
        </w:numPr>
        <w:tabs>
          <w:tab w:val="clear" w:pos="540"/>
          <w:tab w:val="num" w:pos="1800"/>
        </w:tabs>
        <w:spacing w:before="0"/>
        <w:ind w:left="1800" w:right="0"/>
      </w:pPr>
      <w:r w:rsidRPr="00BC733F">
        <w:t xml:space="preserve">Customer complaint, or </w:t>
      </w:r>
    </w:p>
    <w:p w:rsidR="00BC733F" w:rsidRPr="00BC733F" w:rsidRDefault="00BC733F" w:rsidP="00847EC8">
      <w:pPr>
        <w:pStyle w:val="BodyText2"/>
        <w:numPr>
          <w:ilvl w:val="0"/>
          <w:numId w:val="10"/>
        </w:numPr>
        <w:tabs>
          <w:tab w:val="clear" w:pos="540"/>
          <w:tab w:val="num" w:pos="1800"/>
        </w:tabs>
        <w:spacing w:before="0"/>
        <w:ind w:left="1800" w:right="0"/>
      </w:pPr>
      <w:r w:rsidRPr="00BC733F">
        <w:t>Any other problem identified.</w:t>
      </w:r>
    </w:p>
    <w:p w:rsidR="00BC733F" w:rsidRDefault="00BC733F" w:rsidP="00847EC8">
      <w:pPr>
        <w:pStyle w:val="BodyText2"/>
        <w:numPr>
          <w:ilvl w:val="0"/>
          <w:numId w:val="10"/>
        </w:numPr>
        <w:tabs>
          <w:tab w:val="clear" w:pos="360"/>
          <w:tab w:val="clear" w:pos="540"/>
          <w:tab w:val="num" w:pos="216"/>
          <w:tab w:val="num" w:pos="1080"/>
          <w:tab w:val="num" w:pos="1440"/>
        </w:tabs>
        <w:spacing w:before="0"/>
        <w:ind w:left="936" w:right="0" w:hanging="216"/>
      </w:pPr>
      <w:r w:rsidRPr="00BC733F">
        <w:t xml:space="preserve">Documents the problem on the Causal Analysis form </w:t>
      </w:r>
    </w:p>
    <w:p w:rsidR="008C0B3E" w:rsidRDefault="008C0B3E" w:rsidP="008C0B3E">
      <w:pPr>
        <w:pStyle w:val="BodyText2"/>
        <w:tabs>
          <w:tab w:val="clear" w:pos="540"/>
          <w:tab w:val="num" w:pos="1080"/>
          <w:tab w:val="num" w:pos="1440"/>
        </w:tabs>
        <w:spacing w:before="0"/>
        <w:ind w:right="0"/>
      </w:pPr>
    </w:p>
    <w:p w:rsidR="00D25388" w:rsidRPr="00BC733F" w:rsidRDefault="00D25388" w:rsidP="008C0B3E">
      <w:pPr>
        <w:pStyle w:val="BodyText2"/>
        <w:tabs>
          <w:tab w:val="clear" w:pos="540"/>
          <w:tab w:val="num" w:pos="1080"/>
          <w:tab w:val="num" w:pos="1440"/>
        </w:tabs>
        <w:spacing w:before="0"/>
        <w:ind w:right="0"/>
      </w:pPr>
    </w:p>
    <w:p w:rsidR="00BC733F" w:rsidRPr="002136B3" w:rsidRDefault="00BC733F" w:rsidP="002136B3">
      <w:pPr>
        <w:pStyle w:val="Heading3"/>
      </w:pPr>
      <w:bookmarkStart w:id="18" w:name="_Toc453153580"/>
      <w:r w:rsidRPr="002136B3">
        <w:t>Identifying Causes</w:t>
      </w:r>
      <w:bookmarkEnd w:id="18"/>
    </w:p>
    <w:p w:rsidR="00BC733F" w:rsidRDefault="00BC733F" w:rsidP="00BC733F">
      <w:pPr>
        <w:pStyle w:val="BodyText2"/>
        <w:ind w:left="720"/>
      </w:pPr>
      <w:r>
        <w:t>The causal analysis team:</w:t>
      </w:r>
    </w:p>
    <w:p w:rsidR="00BC733F" w:rsidRDefault="00BC733F" w:rsidP="00847EC8">
      <w:pPr>
        <w:pStyle w:val="BodyText2"/>
        <w:numPr>
          <w:ilvl w:val="0"/>
          <w:numId w:val="11"/>
        </w:numPr>
        <w:tabs>
          <w:tab w:val="clear" w:pos="360"/>
          <w:tab w:val="clear" w:pos="540"/>
          <w:tab w:val="num" w:pos="1080"/>
        </w:tabs>
        <w:spacing w:before="0"/>
        <w:ind w:left="1080" w:right="0"/>
      </w:pPr>
      <w:r>
        <w:t>Conducts the causal analysis using the causal analysis techniques(eg: fishbone diagram, Pareto analysis, brainstorming, etc)</w:t>
      </w:r>
    </w:p>
    <w:p w:rsidR="00BC733F" w:rsidRDefault="00BC733F" w:rsidP="00847EC8">
      <w:pPr>
        <w:pStyle w:val="BodyText2"/>
        <w:numPr>
          <w:ilvl w:val="0"/>
          <w:numId w:val="11"/>
        </w:numPr>
        <w:tabs>
          <w:tab w:val="clear" w:pos="360"/>
          <w:tab w:val="clear" w:pos="540"/>
          <w:tab w:val="num" w:pos="1080"/>
        </w:tabs>
        <w:spacing w:before="0"/>
        <w:ind w:left="1080" w:right="0"/>
      </w:pPr>
      <w:r>
        <w:t xml:space="preserve">Identifies all the causes of the problem on the </w:t>
      </w:r>
      <w:r w:rsidRPr="00BC733F">
        <w:t>Causal Analysis form</w:t>
      </w:r>
      <w:r>
        <w:t xml:space="preserve"> </w:t>
      </w:r>
    </w:p>
    <w:p w:rsidR="00BC733F" w:rsidRDefault="00BC733F" w:rsidP="00847EC8">
      <w:pPr>
        <w:pStyle w:val="BodyText2"/>
        <w:numPr>
          <w:ilvl w:val="0"/>
          <w:numId w:val="12"/>
        </w:numPr>
        <w:tabs>
          <w:tab w:val="clear" w:pos="360"/>
          <w:tab w:val="clear" w:pos="540"/>
          <w:tab w:val="num" w:pos="1080"/>
        </w:tabs>
        <w:spacing w:before="0"/>
        <w:ind w:left="1080" w:right="0"/>
      </w:pPr>
      <w:r>
        <w:t>Categorizes the causes into</w:t>
      </w:r>
    </w:p>
    <w:p w:rsidR="00BC733F" w:rsidRDefault="00BC733F" w:rsidP="00847EC8">
      <w:pPr>
        <w:pStyle w:val="BodyText2"/>
        <w:numPr>
          <w:ilvl w:val="0"/>
          <w:numId w:val="13"/>
        </w:numPr>
        <w:tabs>
          <w:tab w:val="clear" w:pos="360"/>
          <w:tab w:val="clear" w:pos="540"/>
          <w:tab w:val="num" w:pos="1440"/>
        </w:tabs>
        <w:spacing w:before="0"/>
        <w:ind w:left="1440" w:right="0"/>
      </w:pPr>
      <w:r>
        <w:t>Common Causes (Common Causes are expected, predictable, normal, random and chance.) and</w:t>
      </w:r>
    </w:p>
    <w:p w:rsidR="00BC733F" w:rsidRDefault="00BC733F" w:rsidP="00847EC8">
      <w:pPr>
        <w:pStyle w:val="BodyText2"/>
        <w:numPr>
          <w:ilvl w:val="0"/>
          <w:numId w:val="13"/>
        </w:numPr>
        <w:tabs>
          <w:tab w:val="clear" w:pos="360"/>
          <w:tab w:val="clear" w:pos="540"/>
          <w:tab w:val="num" w:pos="1440"/>
        </w:tabs>
        <w:spacing w:before="0"/>
        <w:ind w:left="1440" w:right="0"/>
      </w:pPr>
      <w:r>
        <w:t>Special Causes (Special causes are unexpected, unpredictable, assignable, not normal and non random).</w:t>
      </w:r>
    </w:p>
    <w:p w:rsidR="00BC733F" w:rsidRDefault="00BC733F" w:rsidP="00847EC8">
      <w:pPr>
        <w:pStyle w:val="BodyText2"/>
        <w:numPr>
          <w:ilvl w:val="0"/>
          <w:numId w:val="14"/>
        </w:numPr>
        <w:tabs>
          <w:tab w:val="clear" w:pos="540"/>
          <w:tab w:val="num" w:pos="1080"/>
        </w:tabs>
        <w:spacing w:before="0"/>
        <w:ind w:left="1080" w:right="0"/>
      </w:pPr>
      <w:r>
        <w:t>From all the causes, identify the root causes.</w:t>
      </w:r>
    </w:p>
    <w:p w:rsidR="00BC733F" w:rsidRDefault="00BC733F" w:rsidP="00BC733F">
      <w:pPr>
        <w:pStyle w:val="BodyText2"/>
        <w:ind w:left="1080"/>
      </w:pPr>
    </w:p>
    <w:p w:rsidR="00BC733F" w:rsidRPr="00BC733F" w:rsidRDefault="00BC733F" w:rsidP="00BC733F">
      <w:pPr>
        <w:pStyle w:val="BodyText2"/>
      </w:pPr>
    </w:p>
    <w:p w:rsidR="00BC733F" w:rsidRPr="00BC733F" w:rsidRDefault="00BC733F" w:rsidP="002136B3">
      <w:pPr>
        <w:pStyle w:val="Heading3"/>
      </w:pPr>
      <w:bookmarkStart w:id="19" w:name="_Toc453153581"/>
      <w:r w:rsidRPr="00E75B5B">
        <w:lastRenderedPageBreak/>
        <w:t>Defining corrective preventive actions</w:t>
      </w:r>
      <w:bookmarkEnd w:id="19"/>
    </w:p>
    <w:p w:rsidR="00BC733F" w:rsidRPr="00BC733F" w:rsidRDefault="00BC733F" w:rsidP="00BC733F">
      <w:pPr>
        <w:pStyle w:val="ListParagraph"/>
        <w:rPr>
          <w:rFonts w:ascii="Times New Roman" w:hAnsi="Times New Roman"/>
          <w:sz w:val="22"/>
        </w:rPr>
      </w:pPr>
    </w:p>
    <w:p w:rsidR="00BC733F" w:rsidRDefault="00BC733F" w:rsidP="00847EC8">
      <w:pPr>
        <w:pStyle w:val="BodyText2"/>
        <w:numPr>
          <w:ilvl w:val="0"/>
          <w:numId w:val="14"/>
        </w:numPr>
        <w:tabs>
          <w:tab w:val="clear" w:pos="540"/>
        </w:tabs>
        <w:spacing w:before="0"/>
        <w:ind w:right="0"/>
      </w:pPr>
      <w:r>
        <w:t xml:space="preserve">Document corrective and preventive action proposals for all causes in the </w:t>
      </w:r>
      <w:r w:rsidRPr="00BC733F">
        <w:t>CAR Report</w:t>
      </w:r>
      <w:r>
        <w:t xml:space="preserve"> with planned end dates for all action proposals.</w:t>
      </w:r>
    </w:p>
    <w:p w:rsidR="00BC733F" w:rsidRPr="00BC733F" w:rsidRDefault="00BC733F" w:rsidP="00847EC8">
      <w:pPr>
        <w:numPr>
          <w:ilvl w:val="0"/>
          <w:numId w:val="14"/>
        </w:numPr>
        <w:tabs>
          <w:tab w:val="num" w:pos="1080"/>
        </w:tabs>
        <w:spacing w:before="0"/>
        <w:jc w:val="both"/>
        <w:rPr>
          <w:rFonts w:ascii="Times New Roman" w:hAnsi="Times New Roman"/>
        </w:rPr>
      </w:pPr>
      <w:r w:rsidRPr="00BC733F">
        <w:rPr>
          <w:rFonts w:ascii="Times New Roman" w:hAnsi="Times New Roman"/>
        </w:rPr>
        <w:t>The effect of corrective and preventive actions on process performance objectives such as delivery variance, review efficiency, testing efficiency and defect density, etc need to be documented in the CAR report.</w:t>
      </w:r>
    </w:p>
    <w:p w:rsidR="00BC733F" w:rsidRPr="00BC733F" w:rsidRDefault="00BC733F" w:rsidP="00847EC8">
      <w:pPr>
        <w:widowControl w:val="0"/>
        <w:numPr>
          <w:ilvl w:val="0"/>
          <w:numId w:val="14"/>
        </w:numPr>
        <w:adjustRightInd w:val="0"/>
        <w:spacing w:before="0"/>
        <w:ind w:right="-14"/>
        <w:jc w:val="both"/>
        <w:textAlignment w:val="baseline"/>
        <w:rPr>
          <w:rFonts w:ascii="Times New Roman" w:hAnsi="Times New Roman"/>
        </w:rPr>
      </w:pPr>
      <w:r w:rsidRPr="00BC733F">
        <w:rPr>
          <w:rFonts w:ascii="Times New Roman" w:hAnsi="Times New Roman"/>
        </w:rPr>
        <w:t>Cost Benefit Analysis for different action proposals shall be done and included in the CAR Report.</w:t>
      </w:r>
    </w:p>
    <w:p w:rsidR="00BC733F" w:rsidRDefault="00BC733F" w:rsidP="00847EC8">
      <w:pPr>
        <w:widowControl w:val="0"/>
        <w:numPr>
          <w:ilvl w:val="0"/>
          <w:numId w:val="14"/>
        </w:numPr>
        <w:adjustRightInd w:val="0"/>
        <w:spacing w:before="0"/>
        <w:ind w:right="-14"/>
        <w:jc w:val="both"/>
        <w:textAlignment w:val="baseline"/>
      </w:pPr>
      <w:r w:rsidRPr="00BC733F">
        <w:rPr>
          <w:rFonts w:ascii="Times New Roman" w:hAnsi="Times New Roman"/>
        </w:rPr>
        <w:t>Proposed actions/proposals shall be prioritized and implemented.</w:t>
      </w:r>
    </w:p>
    <w:p w:rsidR="00BC733F" w:rsidRPr="001D1B5B" w:rsidRDefault="00BC733F" w:rsidP="001D1B5B">
      <w:pPr>
        <w:pStyle w:val="Heading3"/>
      </w:pPr>
      <w:bookmarkStart w:id="20" w:name="_Toc453153582"/>
      <w:r w:rsidRPr="001D1B5B">
        <w:t>Tracking and Evaluation of Actions</w:t>
      </w:r>
      <w:bookmarkEnd w:id="20"/>
    </w:p>
    <w:p w:rsidR="00BC733F" w:rsidRPr="00BC733F" w:rsidRDefault="00BC733F" w:rsidP="00BC733F">
      <w:pPr>
        <w:ind w:left="720"/>
        <w:rPr>
          <w:rFonts w:ascii="Times New Roman" w:hAnsi="Times New Roman"/>
        </w:rPr>
      </w:pPr>
      <w:r w:rsidRPr="00BC733F">
        <w:rPr>
          <w:rFonts w:ascii="Times New Roman" w:hAnsi="Times New Roman"/>
        </w:rPr>
        <w:t>The Project Manager shall monitor:</w:t>
      </w:r>
    </w:p>
    <w:p w:rsidR="00BC733F" w:rsidRPr="00BC733F" w:rsidRDefault="00BC733F" w:rsidP="00847EC8">
      <w:pPr>
        <w:numPr>
          <w:ilvl w:val="0"/>
          <w:numId w:val="16"/>
        </w:numPr>
        <w:tabs>
          <w:tab w:val="clear" w:pos="360"/>
          <w:tab w:val="num" w:pos="504"/>
          <w:tab w:val="num" w:pos="1080"/>
        </w:tabs>
        <w:spacing w:before="0"/>
        <w:ind w:left="1080"/>
        <w:jc w:val="both"/>
        <w:rPr>
          <w:rFonts w:ascii="Times New Roman" w:hAnsi="Times New Roman"/>
        </w:rPr>
      </w:pPr>
      <w:r w:rsidRPr="00BC733F">
        <w:rPr>
          <w:rFonts w:ascii="Times New Roman" w:hAnsi="Times New Roman"/>
        </w:rPr>
        <w:t xml:space="preserve">Trends to see the effectiveness of corrective and preventive actions, such as the trends of the defect data, Trends of the defect density in the project, trends of the rework effort or trends of schedule variance. </w:t>
      </w:r>
    </w:p>
    <w:p w:rsidR="00BC733F" w:rsidRPr="00BC733F" w:rsidRDefault="00BC733F" w:rsidP="00847EC8">
      <w:pPr>
        <w:numPr>
          <w:ilvl w:val="0"/>
          <w:numId w:val="16"/>
        </w:numPr>
        <w:tabs>
          <w:tab w:val="clear" w:pos="360"/>
          <w:tab w:val="num" w:pos="504"/>
          <w:tab w:val="num" w:pos="1080"/>
        </w:tabs>
        <w:spacing w:before="0"/>
        <w:ind w:left="1080"/>
        <w:jc w:val="both"/>
        <w:rPr>
          <w:rFonts w:ascii="Times New Roman" w:hAnsi="Times New Roman"/>
        </w:rPr>
      </w:pPr>
      <w:r w:rsidRPr="00BC733F">
        <w:rPr>
          <w:rFonts w:ascii="Times New Roman" w:hAnsi="Times New Roman"/>
        </w:rPr>
        <w:t xml:space="preserve">Each of the Corrective and preventive action will be tracked and evaluated to check the effectiveness. </w:t>
      </w:r>
    </w:p>
    <w:p w:rsidR="00BC733F" w:rsidRPr="00BC733F" w:rsidRDefault="00BC733F" w:rsidP="00847EC8">
      <w:pPr>
        <w:numPr>
          <w:ilvl w:val="0"/>
          <w:numId w:val="16"/>
        </w:numPr>
        <w:tabs>
          <w:tab w:val="clear" w:pos="360"/>
          <w:tab w:val="num" w:pos="504"/>
          <w:tab w:val="num" w:pos="1080"/>
        </w:tabs>
        <w:spacing w:before="0"/>
        <w:ind w:left="1080"/>
        <w:jc w:val="both"/>
        <w:rPr>
          <w:rFonts w:ascii="Times New Roman" w:hAnsi="Times New Roman"/>
        </w:rPr>
      </w:pPr>
      <w:r w:rsidRPr="00BC733F">
        <w:rPr>
          <w:rFonts w:ascii="Times New Roman" w:hAnsi="Times New Roman"/>
        </w:rPr>
        <w:t>Anticipated and Actual benefits are analyzed.</w:t>
      </w:r>
    </w:p>
    <w:p w:rsidR="00BC733F" w:rsidRPr="001D1B5B" w:rsidRDefault="00BC733F" w:rsidP="001D1B5B">
      <w:pPr>
        <w:pStyle w:val="Heading3"/>
      </w:pPr>
      <w:bookmarkStart w:id="21" w:name="_Toc79051520"/>
      <w:bookmarkStart w:id="22" w:name="_Toc453153583"/>
      <w:r w:rsidRPr="001D1B5B">
        <w:t>Corrective and Preventive Actions Review</w:t>
      </w:r>
      <w:bookmarkEnd w:id="21"/>
      <w:bookmarkEnd w:id="22"/>
    </w:p>
    <w:p w:rsidR="00BC733F" w:rsidRPr="00BC733F" w:rsidRDefault="00BC733F" w:rsidP="00847EC8">
      <w:pPr>
        <w:pStyle w:val="BodyTextIndent"/>
        <w:numPr>
          <w:ilvl w:val="0"/>
          <w:numId w:val="15"/>
        </w:numPr>
        <w:tabs>
          <w:tab w:val="clear" w:pos="360"/>
          <w:tab w:val="num" w:pos="1080"/>
        </w:tabs>
        <w:spacing w:before="0" w:after="0"/>
        <w:ind w:left="1080"/>
        <w:jc w:val="both"/>
        <w:rPr>
          <w:rFonts w:ascii="Times New Roman" w:hAnsi="Times New Roman"/>
        </w:rPr>
      </w:pPr>
      <w:r w:rsidRPr="00BC733F">
        <w:rPr>
          <w:rFonts w:ascii="Times New Roman" w:hAnsi="Times New Roman"/>
        </w:rPr>
        <w:t>Project manager shall submit the CAR reports to Quality head.</w:t>
      </w:r>
    </w:p>
    <w:p w:rsidR="00BC733F" w:rsidRPr="00E92663" w:rsidRDefault="00BC733F" w:rsidP="00847EC8">
      <w:pPr>
        <w:pStyle w:val="BodyTextIndent"/>
        <w:numPr>
          <w:ilvl w:val="0"/>
          <w:numId w:val="15"/>
        </w:numPr>
        <w:tabs>
          <w:tab w:val="clear" w:pos="360"/>
          <w:tab w:val="num" w:pos="1080"/>
        </w:tabs>
        <w:spacing w:before="0" w:after="0"/>
        <w:ind w:left="1080"/>
        <w:jc w:val="both"/>
        <w:rPr>
          <w:rFonts w:ascii="Times New Roman" w:hAnsi="Times New Roman"/>
        </w:rPr>
      </w:pPr>
      <w:r w:rsidRPr="00E92663">
        <w:rPr>
          <w:rFonts w:ascii="Times New Roman" w:hAnsi="Times New Roman"/>
        </w:rPr>
        <w:t>Quality-Head shall present the report on effectiveness of corrective and preventive action in the Management Review Meeting</w:t>
      </w:r>
    </w:p>
    <w:p w:rsidR="00BC733F" w:rsidRPr="001D1B5B" w:rsidRDefault="00BC733F" w:rsidP="001D1B5B">
      <w:pPr>
        <w:pStyle w:val="Heading3"/>
      </w:pPr>
      <w:bookmarkStart w:id="23" w:name="_Toc79051521"/>
      <w:bookmarkStart w:id="24" w:name="_Toc453153584"/>
      <w:r w:rsidRPr="001D1B5B">
        <w:t>Record and Disseminate results of Corrective and Preventive Actions</w:t>
      </w:r>
      <w:bookmarkEnd w:id="23"/>
      <w:bookmarkEnd w:id="24"/>
    </w:p>
    <w:p w:rsidR="00BC733F" w:rsidRPr="00BC733F" w:rsidRDefault="00BC733F" w:rsidP="00847EC8">
      <w:pPr>
        <w:pStyle w:val="BodyTextIndent"/>
        <w:numPr>
          <w:ilvl w:val="0"/>
          <w:numId w:val="15"/>
        </w:numPr>
        <w:tabs>
          <w:tab w:val="clear" w:pos="360"/>
          <w:tab w:val="num" w:pos="1080"/>
        </w:tabs>
        <w:spacing w:before="0" w:after="0"/>
        <w:ind w:left="1080"/>
        <w:jc w:val="both"/>
        <w:rPr>
          <w:rFonts w:ascii="Times New Roman" w:hAnsi="Times New Roman"/>
        </w:rPr>
      </w:pPr>
      <w:r w:rsidRPr="00BC733F">
        <w:rPr>
          <w:rFonts w:ascii="Times New Roman" w:hAnsi="Times New Roman"/>
        </w:rPr>
        <w:t>The records of Causal analysis will be collected and maintained in organization repository.</w:t>
      </w:r>
    </w:p>
    <w:p w:rsidR="00BC733F" w:rsidRDefault="00BC733F" w:rsidP="00847EC8">
      <w:pPr>
        <w:pStyle w:val="BodyTextIndent"/>
        <w:numPr>
          <w:ilvl w:val="0"/>
          <w:numId w:val="15"/>
        </w:numPr>
        <w:tabs>
          <w:tab w:val="clear" w:pos="360"/>
          <w:tab w:val="num" w:pos="1080"/>
        </w:tabs>
        <w:spacing w:before="0" w:after="0"/>
        <w:ind w:left="1080"/>
        <w:jc w:val="both"/>
        <w:rPr>
          <w:rFonts w:ascii="Times New Roman" w:hAnsi="Times New Roman"/>
        </w:rPr>
      </w:pPr>
      <w:bookmarkStart w:id="25" w:name="_Hlt508173127"/>
      <w:bookmarkEnd w:id="25"/>
      <w:r w:rsidRPr="00BC733F">
        <w:rPr>
          <w:rFonts w:ascii="Times New Roman" w:hAnsi="Times New Roman"/>
        </w:rPr>
        <w:t>Quality-Head is responsible for dissemination of knowledge and actions taken though this process across the organization.</w:t>
      </w:r>
    </w:p>
    <w:p w:rsidR="00E92663" w:rsidRPr="00BC733F" w:rsidRDefault="00E92663" w:rsidP="00E92663">
      <w:pPr>
        <w:pStyle w:val="BodyTextIndent"/>
        <w:spacing w:before="0" w:after="0"/>
        <w:ind w:left="1080"/>
        <w:jc w:val="both"/>
        <w:rPr>
          <w:rFonts w:ascii="Times New Roman" w:hAnsi="Times New Roman"/>
        </w:rPr>
      </w:pPr>
    </w:p>
    <w:p w:rsidR="00BC733F" w:rsidRPr="00E92663" w:rsidRDefault="00BC733F" w:rsidP="002136B3">
      <w:pPr>
        <w:pStyle w:val="Heading1"/>
      </w:pPr>
      <w:bookmarkStart w:id="26" w:name="_Toc453153585"/>
      <w:r w:rsidRPr="00E92663">
        <w:t>Formats and guidelines</w:t>
      </w:r>
      <w:bookmarkEnd w:id="26"/>
    </w:p>
    <w:p w:rsidR="00BC733F" w:rsidRPr="00BC733F" w:rsidRDefault="00BC733F" w:rsidP="00BC733F">
      <w:pPr>
        <w:pStyle w:val="BodyText"/>
        <w:tabs>
          <w:tab w:val="left" w:pos="990"/>
        </w:tabs>
        <w:rPr>
          <w:rFonts w:ascii="Times New Roman" w:hAnsi="Times New Roman"/>
        </w:rPr>
      </w:pPr>
    </w:p>
    <w:p w:rsidR="00BC733F" w:rsidRPr="00BC733F" w:rsidRDefault="00BC733F" w:rsidP="00BC733F">
      <w:pPr>
        <w:pStyle w:val="BodyText"/>
        <w:tabs>
          <w:tab w:val="left" w:pos="990"/>
        </w:tabs>
        <w:rPr>
          <w:rFonts w:ascii="Times New Roman" w:hAnsi="Times New Roman"/>
        </w:rPr>
      </w:pPr>
    </w:p>
    <w:p w:rsidR="00BC733F" w:rsidRPr="00BC733F" w:rsidRDefault="00BC733F" w:rsidP="004D67CE">
      <w:pPr>
        <w:pStyle w:val="ListParagraph"/>
        <w:ind w:firstLine="0"/>
        <w:rPr>
          <w:rFonts w:ascii="Times New Roman" w:hAnsi="Times New Roman"/>
          <w:sz w:val="22"/>
        </w:rPr>
      </w:pPr>
    </w:p>
    <w:sectPr w:rsidR="00BC733F" w:rsidRPr="00BC733F" w:rsidSect="001769B1">
      <w:footerReference w:type="default" r:id="rId9"/>
      <w:pgSz w:w="11909" w:h="16834" w:code="9"/>
      <w:pgMar w:top="1440" w:right="1800" w:bottom="1440" w:left="1800"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873" w:rsidRDefault="004A1873">
      <w:pPr>
        <w:spacing w:before="0"/>
      </w:pPr>
      <w:r>
        <w:separator/>
      </w:r>
    </w:p>
  </w:endnote>
  <w:endnote w:type="continuationSeparator" w:id="1">
    <w:p w:rsidR="004A1873" w:rsidRDefault="004A187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6B3" w:rsidRPr="002136B3" w:rsidRDefault="002136B3" w:rsidP="002136B3">
    <w:pPr>
      <w:pStyle w:val="Footer"/>
      <w:tabs>
        <w:tab w:val="clear" w:pos="4320"/>
        <w:tab w:val="clear" w:pos="8640"/>
        <w:tab w:val="right" w:pos="8309"/>
      </w:tabs>
      <w:rPr>
        <w:b/>
        <w:bCs/>
        <w:sz w:val="20"/>
      </w:rPr>
    </w:pPr>
    <w:r>
      <w:rPr>
        <w:b/>
        <w:bCs/>
        <w:sz w:val="20"/>
      </w:rPr>
      <w:t>Causal A</w:t>
    </w:r>
    <w:r w:rsidRPr="002136B3">
      <w:rPr>
        <w:b/>
        <w:bCs/>
        <w:sz w:val="20"/>
      </w:rPr>
      <w:t>nalysis &amp; Resolution</w:t>
    </w:r>
    <w:r>
      <w:rPr>
        <w:b/>
        <w:bCs/>
        <w:sz w:val="20"/>
      </w:rPr>
      <w:t xml:space="preserve"> </w:t>
    </w:r>
    <w:r w:rsidRPr="002136B3">
      <w:rPr>
        <w:b/>
        <w:bCs/>
        <w:sz w:val="20"/>
      </w:rPr>
      <w:t>~NST</w:t>
    </w:r>
    <w:r>
      <w:rPr>
        <w:b/>
        <w:bCs/>
        <w:sz w:val="20"/>
      </w:rPr>
      <w:tab/>
    </w:r>
    <w:r w:rsidRPr="009D25C6">
      <w:rPr>
        <w:b/>
        <w:bCs/>
        <w:sz w:val="20"/>
      </w:rPr>
      <w:t xml:space="preserve">Page </w:t>
    </w:r>
    <w:r w:rsidR="00D764AD" w:rsidRPr="009D25C6">
      <w:rPr>
        <w:b/>
        <w:bCs/>
        <w:sz w:val="20"/>
      </w:rPr>
      <w:fldChar w:fldCharType="begin"/>
    </w:r>
    <w:r w:rsidRPr="009D25C6">
      <w:rPr>
        <w:b/>
        <w:bCs/>
        <w:sz w:val="20"/>
      </w:rPr>
      <w:instrText xml:space="preserve"> PAGE </w:instrText>
    </w:r>
    <w:r w:rsidR="00D764AD" w:rsidRPr="009D25C6">
      <w:rPr>
        <w:b/>
        <w:bCs/>
        <w:sz w:val="20"/>
      </w:rPr>
      <w:fldChar w:fldCharType="separate"/>
    </w:r>
    <w:r w:rsidR="00594133">
      <w:rPr>
        <w:b/>
        <w:bCs/>
        <w:noProof/>
        <w:sz w:val="20"/>
      </w:rPr>
      <w:t>2</w:t>
    </w:r>
    <w:r w:rsidR="00D764AD" w:rsidRPr="009D25C6">
      <w:rPr>
        <w:b/>
        <w:bCs/>
        <w:sz w:val="20"/>
      </w:rPr>
      <w:fldChar w:fldCharType="end"/>
    </w:r>
    <w:r w:rsidRPr="009D25C6">
      <w:rPr>
        <w:b/>
        <w:bCs/>
        <w:sz w:val="20"/>
      </w:rPr>
      <w:t xml:space="preserve"> of </w:t>
    </w:r>
    <w:r w:rsidR="00D764AD" w:rsidRPr="009D25C6">
      <w:rPr>
        <w:b/>
        <w:bCs/>
        <w:sz w:val="20"/>
      </w:rPr>
      <w:fldChar w:fldCharType="begin"/>
    </w:r>
    <w:r w:rsidRPr="009D25C6">
      <w:rPr>
        <w:b/>
        <w:bCs/>
        <w:sz w:val="20"/>
      </w:rPr>
      <w:instrText xml:space="preserve"> NUMPAGES  </w:instrText>
    </w:r>
    <w:r w:rsidR="00D764AD" w:rsidRPr="009D25C6">
      <w:rPr>
        <w:b/>
        <w:bCs/>
        <w:sz w:val="20"/>
      </w:rPr>
      <w:fldChar w:fldCharType="separate"/>
    </w:r>
    <w:r w:rsidR="00594133">
      <w:rPr>
        <w:b/>
        <w:bCs/>
        <w:noProof/>
        <w:sz w:val="20"/>
      </w:rPr>
      <w:t>6</w:t>
    </w:r>
    <w:r w:rsidR="00D764AD" w:rsidRPr="009D25C6">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873" w:rsidRDefault="004A1873">
      <w:pPr>
        <w:spacing w:before="0"/>
      </w:pPr>
      <w:r>
        <w:separator/>
      </w:r>
    </w:p>
  </w:footnote>
  <w:footnote w:type="continuationSeparator" w:id="1">
    <w:p w:rsidR="004A1873" w:rsidRDefault="004A187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3BF44B8"/>
    <w:multiLevelType w:val="hybridMultilevel"/>
    <w:tmpl w:val="F4CE4E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D8C4A5B"/>
    <w:multiLevelType w:val="hybridMultilevel"/>
    <w:tmpl w:val="6CFC629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24FE4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A83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E34BA8"/>
    <w:multiLevelType w:val="multilevel"/>
    <w:tmpl w:val="718ED188"/>
    <w:lvl w:ilvl="0">
      <w:start w:val="1"/>
      <w:numFmt w:val="decimal"/>
      <w:lvlText w:val="%1."/>
      <w:lvlJc w:val="left"/>
      <w:pPr>
        <w:ind w:left="36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99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807355D"/>
    <w:multiLevelType w:val="singleLevel"/>
    <w:tmpl w:val="04090001"/>
    <w:lvl w:ilvl="0">
      <w:start w:val="1"/>
      <w:numFmt w:val="bullet"/>
      <w:lvlText w:val=""/>
      <w:lvlJc w:val="left"/>
      <w:pPr>
        <w:ind w:left="720" w:hanging="360"/>
      </w:pPr>
      <w:rPr>
        <w:rFonts w:ascii="Symbol" w:hAnsi="Symbol" w:hint="default"/>
      </w:rPr>
    </w:lvl>
  </w:abstractNum>
  <w:abstractNum w:abstractNumId="7">
    <w:nsid w:val="3D3C64A5"/>
    <w:multiLevelType w:val="singleLevel"/>
    <w:tmpl w:val="55E6C834"/>
    <w:lvl w:ilvl="0">
      <w:start w:val="1"/>
      <w:numFmt w:val="bullet"/>
      <w:lvlText w:val=""/>
      <w:lvlJc w:val="left"/>
      <w:pPr>
        <w:tabs>
          <w:tab w:val="num" w:pos="1080"/>
        </w:tabs>
        <w:ind w:left="864" w:hanging="144"/>
      </w:pPr>
      <w:rPr>
        <w:rFonts w:ascii="Symbol" w:hAnsi="Symbol" w:hint="default"/>
      </w:rPr>
    </w:lvl>
  </w:abstractNum>
  <w:abstractNum w:abstractNumId="8">
    <w:nsid w:val="40412EB5"/>
    <w:multiLevelType w:val="hybridMultilevel"/>
    <w:tmpl w:val="5FF6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22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1E7BCB"/>
    <w:multiLevelType w:val="multilevel"/>
    <w:tmpl w:val="A33CAABC"/>
    <w:lvl w:ilvl="0">
      <w:start w:val="1"/>
      <w:numFmt w:val="decimal"/>
      <w:lvlText w:val="%1."/>
      <w:lvlJc w:val="left"/>
      <w:pPr>
        <w:ind w:left="108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1">
    <w:nsid w:val="55BF5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583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A56C80"/>
    <w:multiLevelType w:val="hybridMultilevel"/>
    <w:tmpl w:val="10BA10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64502F5A"/>
    <w:multiLevelType w:val="multilevel"/>
    <w:tmpl w:val="A4D8807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56E0A76"/>
    <w:multiLevelType w:val="hybridMultilevel"/>
    <w:tmpl w:val="EB3AACCC"/>
    <w:lvl w:ilvl="0" w:tplc="90A2341E">
      <w:start w:val="1"/>
      <w:numFmt w:val="bullet"/>
      <w:pStyle w:val="03BodyCopyBullet"/>
      <w:lvlText w:val=""/>
      <w:lvlJc w:val="left"/>
      <w:pPr>
        <w:tabs>
          <w:tab w:val="num" w:pos="360"/>
        </w:tabs>
        <w:ind w:left="340" w:hanging="340"/>
      </w:pPr>
      <w:rPr>
        <w:rFonts w:ascii="Wingdings" w:hAnsi="Wingdings" w:hint="default"/>
        <w:color w:val="999999"/>
        <w:kern w:val="0"/>
        <w:position w:val="-6"/>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B324F3"/>
    <w:multiLevelType w:val="hybridMultilevel"/>
    <w:tmpl w:val="D64813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6F5429AF"/>
    <w:multiLevelType w:val="hybridMultilevel"/>
    <w:tmpl w:val="9636452C"/>
    <w:lvl w:ilvl="0" w:tplc="007E44DA">
      <w:numFmt w:val="bullet"/>
      <w:lvlText w:val=""/>
      <w:lvlJc w:val="left"/>
      <w:pPr>
        <w:tabs>
          <w:tab w:val="num" w:pos="360"/>
        </w:tabs>
        <w:ind w:left="360" w:hanging="360"/>
      </w:pPr>
      <w:rPr>
        <w:rFonts w:ascii="Symbol" w:hAnsi="Symbol" w:hint="default"/>
      </w:rPr>
    </w:lvl>
    <w:lvl w:ilvl="1" w:tplc="B5C6E27C">
      <w:numFmt w:val="bullet"/>
      <w:lvlText w:val=""/>
      <w:lvlJc w:val="left"/>
      <w:pPr>
        <w:tabs>
          <w:tab w:val="num" w:pos="990"/>
        </w:tabs>
        <w:ind w:left="990" w:hanging="360"/>
      </w:pPr>
      <w:rPr>
        <w:rFonts w:ascii="Symbol" w:hAnsi="Symbol" w:hint="default"/>
      </w:rPr>
    </w:lvl>
    <w:lvl w:ilvl="2" w:tplc="50DC8384">
      <w:numFmt w:val="bullet"/>
      <w:lvlText w:val=""/>
      <w:legacy w:legacy="1" w:legacySpace="0" w:legacyIndent="720"/>
      <w:lvlJc w:val="left"/>
      <w:rPr>
        <w:rFonts w:ascii="Symbol" w:hAnsi="Symbol" w:hint="default"/>
      </w:rPr>
    </w:lvl>
    <w:lvl w:ilvl="3" w:tplc="C52A4FE6" w:tentative="1">
      <w:start w:val="1"/>
      <w:numFmt w:val="bullet"/>
      <w:lvlText w:val=""/>
      <w:lvlJc w:val="left"/>
      <w:pPr>
        <w:tabs>
          <w:tab w:val="num" w:pos="2880"/>
        </w:tabs>
        <w:ind w:left="2880" w:hanging="360"/>
      </w:pPr>
      <w:rPr>
        <w:rFonts w:ascii="Symbol" w:hAnsi="Symbol" w:hint="default"/>
      </w:rPr>
    </w:lvl>
    <w:lvl w:ilvl="4" w:tplc="BABC749C" w:tentative="1">
      <w:start w:val="1"/>
      <w:numFmt w:val="bullet"/>
      <w:lvlText w:val="o"/>
      <w:lvlJc w:val="left"/>
      <w:pPr>
        <w:tabs>
          <w:tab w:val="num" w:pos="3600"/>
        </w:tabs>
        <w:ind w:left="3600" w:hanging="360"/>
      </w:pPr>
      <w:rPr>
        <w:rFonts w:ascii="Courier New" w:hAnsi="Courier New" w:hint="default"/>
      </w:rPr>
    </w:lvl>
    <w:lvl w:ilvl="5" w:tplc="247619AA" w:tentative="1">
      <w:start w:val="1"/>
      <w:numFmt w:val="bullet"/>
      <w:lvlText w:val=""/>
      <w:lvlJc w:val="left"/>
      <w:pPr>
        <w:tabs>
          <w:tab w:val="num" w:pos="4320"/>
        </w:tabs>
        <w:ind w:left="4320" w:hanging="360"/>
      </w:pPr>
      <w:rPr>
        <w:rFonts w:ascii="Wingdings" w:hAnsi="Wingdings" w:hint="default"/>
      </w:rPr>
    </w:lvl>
    <w:lvl w:ilvl="6" w:tplc="FD729834" w:tentative="1">
      <w:start w:val="1"/>
      <w:numFmt w:val="bullet"/>
      <w:lvlText w:val=""/>
      <w:lvlJc w:val="left"/>
      <w:pPr>
        <w:tabs>
          <w:tab w:val="num" w:pos="5040"/>
        </w:tabs>
        <w:ind w:left="5040" w:hanging="360"/>
      </w:pPr>
      <w:rPr>
        <w:rFonts w:ascii="Symbol" w:hAnsi="Symbol" w:hint="default"/>
      </w:rPr>
    </w:lvl>
    <w:lvl w:ilvl="7" w:tplc="7B0E6BA4" w:tentative="1">
      <w:start w:val="1"/>
      <w:numFmt w:val="bullet"/>
      <w:lvlText w:val="o"/>
      <w:lvlJc w:val="left"/>
      <w:pPr>
        <w:tabs>
          <w:tab w:val="num" w:pos="5760"/>
        </w:tabs>
        <w:ind w:left="5760" w:hanging="360"/>
      </w:pPr>
      <w:rPr>
        <w:rFonts w:ascii="Courier New" w:hAnsi="Courier New" w:hint="default"/>
      </w:rPr>
    </w:lvl>
    <w:lvl w:ilvl="8" w:tplc="D95410C8" w:tentative="1">
      <w:start w:val="1"/>
      <w:numFmt w:val="bullet"/>
      <w:lvlText w:val=""/>
      <w:lvlJc w:val="left"/>
      <w:pPr>
        <w:tabs>
          <w:tab w:val="num" w:pos="6480"/>
        </w:tabs>
        <w:ind w:left="6480" w:hanging="360"/>
      </w:pPr>
      <w:rPr>
        <w:rFonts w:ascii="Wingdings" w:hAnsi="Wingdings" w:hint="default"/>
      </w:rPr>
    </w:lvl>
  </w:abstractNum>
  <w:abstractNum w:abstractNumId="18">
    <w:nsid w:val="72A162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num>
  <w:num w:numId="4">
    <w:abstractNumId w:val="13"/>
  </w:num>
  <w:num w:numId="5">
    <w:abstractNumId w:val="10"/>
  </w:num>
  <w:num w:numId="6">
    <w:abstractNumId w:val="7"/>
  </w:num>
  <w:num w:numId="7">
    <w:abstractNumId w:val="17"/>
  </w:num>
  <w:num w:numId="8">
    <w:abstractNumId w:val="16"/>
  </w:num>
  <w:num w:numId="9">
    <w:abstractNumId w:val="1"/>
  </w:num>
  <w:num w:numId="10">
    <w:abstractNumId w:val="12"/>
  </w:num>
  <w:num w:numId="11">
    <w:abstractNumId w:val="3"/>
  </w:num>
  <w:num w:numId="12">
    <w:abstractNumId w:val="11"/>
  </w:num>
  <w:num w:numId="13">
    <w:abstractNumId w:val="18"/>
  </w:num>
  <w:num w:numId="14">
    <w:abstractNumId w:val="6"/>
  </w:num>
  <w:num w:numId="15">
    <w:abstractNumId w:val="9"/>
  </w:num>
  <w:num w:numId="16">
    <w:abstractNumId w:val="4"/>
  </w:num>
  <w:num w:numId="17">
    <w:abstractNumId w:val="14"/>
  </w:num>
  <w:num w:numId="18">
    <w:abstractNumId w:val="2"/>
  </w:num>
  <w:num w:numId="19">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Dzutaqshiri" w:val="(c)Hikmat Sudrajat, Bandung, April 1996"/>
  </w:docVars>
  <w:rsids>
    <w:rsidRoot w:val="00F271B9"/>
    <w:rsid w:val="00025C41"/>
    <w:rsid w:val="000C2DEE"/>
    <w:rsid w:val="000C7ED9"/>
    <w:rsid w:val="000E449A"/>
    <w:rsid w:val="00100FC5"/>
    <w:rsid w:val="00106CE4"/>
    <w:rsid w:val="0011796D"/>
    <w:rsid w:val="00137F74"/>
    <w:rsid w:val="001576C4"/>
    <w:rsid w:val="001769B1"/>
    <w:rsid w:val="001B7A02"/>
    <w:rsid w:val="001C6653"/>
    <w:rsid w:val="001D1B5B"/>
    <w:rsid w:val="001D2AF6"/>
    <w:rsid w:val="002136B3"/>
    <w:rsid w:val="00286E20"/>
    <w:rsid w:val="002F2AAC"/>
    <w:rsid w:val="003A5036"/>
    <w:rsid w:val="003F09EA"/>
    <w:rsid w:val="00431F41"/>
    <w:rsid w:val="00443099"/>
    <w:rsid w:val="00464284"/>
    <w:rsid w:val="00470E48"/>
    <w:rsid w:val="004A1873"/>
    <w:rsid w:val="004B6B17"/>
    <w:rsid w:val="004D63AE"/>
    <w:rsid w:val="004D67CE"/>
    <w:rsid w:val="0051162A"/>
    <w:rsid w:val="005149A0"/>
    <w:rsid w:val="00527140"/>
    <w:rsid w:val="005409B8"/>
    <w:rsid w:val="00594133"/>
    <w:rsid w:val="005B21C7"/>
    <w:rsid w:val="005B4642"/>
    <w:rsid w:val="005E657D"/>
    <w:rsid w:val="0061324F"/>
    <w:rsid w:val="00650ECF"/>
    <w:rsid w:val="00651603"/>
    <w:rsid w:val="00662ABD"/>
    <w:rsid w:val="006B0076"/>
    <w:rsid w:val="006B123C"/>
    <w:rsid w:val="006B4625"/>
    <w:rsid w:val="006C4E1D"/>
    <w:rsid w:val="00742035"/>
    <w:rsid w:val="0075148D"/>
    <w:rsid w:val="007A22D2"/>
    <w:rsid w:val="007B597A"/>
    <w:rsid w:val="007B664F"/>
    <w:rsid w:val="00833FB4"/>
    <w:rsid w:val="00847EC8"/>
    <w:rsid w:val="0089081A"/>
    <w:rsid w:val="008C00A2"/>
    <w:rsid w:val="008C0B3E"/>
    <w:rsid w:val="00935994"/>
    <w:rsid w:val="009A423D"/>
    <w:rsid w:val="009D327F"/>
    <w:rsid w:val="00A223B2"/>
    <w:rsid w:val="00A33CA1"/>
    <w:rsid w:val="00A36C4E"/>
    <w:rsid w:val="00A528E4"/>
    <w:rsid w:val="00A804C5"/>
    <w:rsid w:val="00A8210D"/>
    <w:rsid w:val="00A92603"/>
    <w:rsid w:val="00AA44A1"/>
    <w:rsid w:val="00AC23F8"/>
    <w:rsid w:val="00AD60A8"/>
    <w:rsid w:val="00AF6184"/>
    <w:rsid w:val="00B118A1"/>
    <w:rsid w:val="00B21BA6"/>
    <w:rsid w:val="00B375BB"/>
    <w:rsid w:val="00B510A4"/>
    <w:rsid w:val="00B76482"/>
    <w:rsid w:val="00B810E8"/>
    <w:rsid w:val="00BC0237"/>
    <w:rsid w:val="00BC560F"/>
    <w:rsid w:val="00BC733F"/>
    <w:rsid w:val="00BD161D"/>
    <w:rsid w:val="00BD756F"/>
    <w:rsid w:val="00BE0005"/>
    <w:rsid w:val="00BE2DB8"/>
    <w:rsid w:val="00BF5782"/>
    <w:rsid w:val="00C13980"/>
    <w:rsid w:val="00C274C2"/>
    <w:rsid w:val="00C65B86"/>
    <w:rsid w:val="00CA13C5"/>
    <w:rsid w:val="00CA736E"/>
    <w:rsid w:val="00CC0B78"/>
    <w:rsid w:val="00CF771B"/>
    <w:rsid w:val="00D25388"/>
    <w:rsid w:val="00D276BE"/>
    <w:rsid w:val="00D42BB0"/>
    <w:rsid w:val="00D56D5F"/>
    <w:rsid w:val="00D762CD"/>
    <w:rsid w:val="00D764AD"/>
    <w:rsid w:val="00DF387B"/>
    <w:rsid w:val="00E71119"/>
    <w:rsid w:val="00E75B5B"/>
    <w:rsid w:val="00E92663"/>
    <w:rsid w:val="00EF0F71"/>
    <w:rsid w:val="00F04051"/>
    <w:rsid w:val="00F271B9"/>
    <w:rsid w:val="00F47C6F"/>
    <w:rsid w:val="00F51D48"/>
    <w:rsid w:val="00F760B5"/>
    <w:rsid w:val="00FA5BEA"/>
    <w:rsid w:val="00FD08D9"/>
    <w:rsid w:val="00FD1D04"/>
    <w:rsid w:val="00FF0A3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B1"/>
    <w:pPr>
      <w:spacing w:before="120"/>
    </w:pPr>
    <w:rPr>
      <w:rFonts w:ascii="Arial" w:hAnsi="Arial"/>
      <w:sz w:val="22"/>
    </w:rPr>
  </w:style>
  <w:style w:type="paragraph" w:styleId="Heading1">
    <w:name w:val="heading 1"/>
    <w:basedOn w:val="Normal"/>
    <w:next w:val="Normal"/>
    <w:qFormat/>
    <w:rsid w:val="001769B1"/>
    <w:pPr>
      <w:keepNext/>
      <w:numPr>
        <w:numId w:val="1"/>
      </w:numPr>
      <w:outlineLvl w:val="0"/>
    </w:pPr>
    <w:rPr>
      <w:b/>
      <w:caps/>
      <w:kern w:val="28"/>
      <w:sz w:val="24"/>
    </w:rPr>
  </w:style>
  <w:style w:type="paragraph" w:styleId="Heading2">
    <w:name w:val="heading 2"/>
    <w:basedOn w:val="Normal"/>
    <w:next w:val="Normal"/>
    <w:qFormat/>
    <w:rsid w:val="001769B1"/>
    <w:pPr>
      <w:keepNext/>
      <w:numPr>
        <w:ilvl w:val="1"/>
        <w:numId w:val="1"/>
      </w:numPr>
      <w:outlineLvl w:val="1"/>
    </w:pPr>
    <w:rPr>
      <w:b/>
      <w:sz w:val="24"/>
    </w:rPr>
  </w:style>
  <w:style w:type="paragraph" w:styleId="Heading3">
    <w:name w:val="heading 3"/>
    <w:basedOn w:val="Normal"/>
    <w:next w:val="Normal"/>
    <w:qFormat/>
    <w:rsid w:val="001769B1"/>
    <w:pPr>
      <w:keepNext/>
      <w:numPr>
        <w:ilvl w:val="2"/>
        <w:numId w:val="1"/>
      </w:numPr>
      <w:outlineLvl w:val="2"/>
    </w:pPr>
    <w:rPr>
      <w:b/>
    </w:rPr>
  </w:style>
  <w:style w:type="paragraph" w:styleId="Heading4">
    <w:name w:val="heading 4"/>
    <w:basedOn w:val="Normal"/>
    <w:next w:val="Normal"/>
    <w:qFormat/>
    <w:rsid w:val="001769B1"/>
    <w:pPr>
      <w:keepNext/>
      <w:numPr>
        <w:ilvl w:val="3"/>
        <w:numId w:val="1"/>
      </w:numPr>
      <w:spacing w:before="240" w:after="60"/>
      <w:outlineLvl w:val="3"/>
    </w:pPr>
    <w:rPr>
      <w:b/>
      <w:sz w:val="24"/>
    </w:rPr>
  </w:style>
  <w:style w:type="paragraph" w:styleId="Heading5">
    <w:name w:val="heading 5"/>
    <w:basedOn w:val="Normal"/>
    <w:next w:val="Normal"/>
    <w:qFormat/>
    <w:rsid w:val="001769B1"/>
    <w:pPr>
      <w:numPr>
        <w:ilvl w:val="4"/>
        <w:numId w:val="1"/>
      </w:numPr>
      <w:spacing w:before="240" w:after="60"/>
      <w:outlineLvl w:val="4"/>
    </w:pPr>
  </w:style>
  <w:style w:type="paragraph" w:styleId="Heading6">
    <w:name w:val="heading 6"/>
    <w:basedOn w:val="Normal"/>
    <w:next w:val="Normal"/>
    <w:qFormat/>
    <w:rsid w:val="001769B1"/>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1769B1"/>
    <w:pPr>
      <w:numPr>
        <w:ilvl w:val="6"/>
        <w:numId w:val="1"/>
      </w:numPr>
      <w:spacing w:before="240" w:after="60"/>
      <w:outlineLvl w:val="6"/>
    </w:pPr>
    <w:rPr>
      <w:sz w:val="20"/>
    </w:rPr>
  </w:style>
  <w:style w:type="paragraph" w:styleId="Heading8">
    <w:name w:val="heading 8"/>
    <w:basedOn w:val="Normal"/>
    <w:next w:val="Normal"/>
    <w:qFormat/>
    <w:rsid w:val="001769B1"/>
    <w:pPr>
      <w:numPr>
        <w:ilvl w:val="7"/>
        <w:numId w:val="1"/>
      </w:numPr>
      <w:spacing w:before="240" w:after="60"/>
      <w:outlineLvl w:val="7"/>
    </w:pPr>
    <w:rPr>
      <w:i/>
      <w:sz w:val="20"/>
    </w:rPr>
  </w:style>
  <w:style w:type="paragraph" w:styleId="Heading9">
    <w:name w:val="heading 9"/>
    <w:basedOn w:val="Normal"/>
    <w:next w:val="Normal"/>
    <w:qFormat/>
    <w:rsid w:val="001769B1"/>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69B1"/>
    <w:pPr>
      <w:tabs>
        <w:tab w:val="center" w:pos="4320"/>
        <w:tab w:val="right" w:pos="8640"/>
      </w:tabs>
    </w:pPr>
  </w:style>
  <w:style w:type="paragraph" w:styleId="TOC1">
    <w:name w:val="toc 1"/>
    <w:basedOn w:val="Normal"/>
    <w:next w:val="Normal"/>
    <w:uiPriority w:val="39"/>
    <w:rsid w:val="001769B1"/>
    <w:pPr>
      <w:tabs>
        <w:tab w:val="right" w:leader="dot" w:pos="8309"/>
      </w:tabs>
      <w:spacing w:after="120"/>
    </w:pPr>
    <w:rPr>
      <w:b/>
      <w:caps/>
      <w:sz w:val="20"/>
    </w:rPr>
  </w:style>
  <w:style w:type="paragraph" w:styleId="TOC2">
    <w:name w:val="toc 2"/>
    <w:basedOn w:val="Normal"/>
    <w:next w:val="Normal"/>
    <w:uiPriority w:val="39"/>
    <w:rsid w:val="001769B1"/>
    <w:pPr>
      <w:tabs>
        <w:tab w:val="right" w:leader="dot" w:pos="8309"/>
      </w:tabs>
      <w:spacing w:before="0"/>
      <w:ind w:left="200"/>
    </w:pPr>
    <w:rPr>
      <w:sz w:val="20"/>
    </w:rPr>
  </w:style>
  <w:style w:type="paragraph" w:styleId="TOC3">
    <w:name w:val="toc 3"/>
    <w:basedOn w:val="Normal"/>
    <w:next w:val="Normal"/>
    <w:uiPriority w:val="39"/>
    <w:rsid w:val="001769B1"/>
    <w:pPr>
      <w:tabs>
        <w:tab w:val="right" w:leader="dot" w:pos="8309"/>
      </w:tabs>
      <w:spacing w:before="0"/>
      <w:ind w:left="400"/>
    </w:pPr>
    <w:rPr>
      <w:sz w:val="16"/>
    </w:rPr>
  </w:style>
  <w:style w:type="paragraph" w:styleId="TOC4">
    <w:name w:val="toc 4"/>
    <w:basedOn w:val="Normal"/>
    <w:next w:val="Normal"/>
    <w:semiHidden/>
    <w:rsid w:val="001769B1"/>
    <w:pPr>
      <w:tabs>
        <w:tab w:val="right" w:leader="dot" w:pos="8309"/>
      </w:tabs>
      <w:spacing w:before="0"/>
      <w:ind w:left="600"/>
    </w:pPr>
    <w:rPr>
      <w:i/>
      <w:sz w:val="16"/>
    </w:rPr>
  </w:style>
  <w:style w:type="paragraph" w:styleId="TOC5">
    <w:name w:val="toc 5"/>
    <w:basedOn w:val="Normal"/>
    <w:next w:val="Normal"/>
    <w:semiHidden/>
    <w:rsid w:val="001769B1"/>
    <w:pPr>
      <w:tabs>
        <w:tab w:val="right" w:leader="dot" w:pos="8309"/>
      </w:tabs>
      <w:spacing w:before="0"/>
      <w:ind w:left="880"/>
    </w:pPr>
    <w:rPr>
      <w:rFonts w:ascii="Times New Roman" w:hAnsi="Times New Roman"/>
      <w:sz w:val="18"/>
    </w:rPr>
  </w:style>
  <w:style w:type="paragraph" w:styleId="TOC6">
    <w:name w:val="toc 6"/>
    <w:basedOn w:val="Normal"/>
    <w:next w:val="Normal"/>
    <w:semiHidden/>
    <w:rsid w:val="001769B1"/>
    <w:pPr>
      <w:tabs>
        <w:tab w:val="right" w:leader="dot" w:pos="8309"/>
      </w:tabs>
      <w:spacing w:before="0"/>
      <w:ind w:left="1100"/>
    </w:pPr>
    <w:rPr>
      <w:rFonts w:ascii="Times New Roman" w:hAnsi="Times New Roman"/>
      <w:sz w:val="18"/>
    </w:rPr>
  </w:style>
  <w:style w:type="paragraph" w:styleId="TOC7">
    <w:name w:val="toc 7"/>
    <w:basedOn w:val="Normal"/>
    <w:next w:val="Normal"/>
    <w:semiHidden/>
    <w:rsid w:val="001769B1"/>
    <w:pPr>
      <w:tabs>
        <w:tab w:val="right" w:leader="dot" w:pos="8309"/>
      </w:tabs>
      <w:spacing w:before="0"/>
      <w:ind w:left="1320"/>
    </w:pPr>
    <w:rPr>
      <w:rFonts w:ascii="Times New Roman" w:hAnsi="Times New Roman"/>
      <w:sz w:val="18"/>
    </w:rPr>
  </w:style>
  <w:style w:type="paragraph" w:styleId="TOC8">
    <w:name w:val="toc 8"/>
    <w:basedOn w:val="Normal"/>
    <w:next w:val="Normal"/>
    <w:semiHidden/>
    <w:rsid w:val="001769B1"/>
    <w:pPr>
      <w:tabs>
        <w:tab w:val="right" w:leader="dot" w:pos="8309"/>
      </w:tabs>
      <w:spacing w:before="0"/>
      <w:ind w:left="1540"/>
    </w:pPr>
    <w:rPr>
      <w:rFonts w:ascii="Times New Roman" w:hAnsi="Times New Roman"/>
      <w:sz w:val="18"/>
    </w:rPr>
  </w:style>
  <w:style w:type="paragraph" w:styleId="TOC9">
    <w:name w:val="toc 9"/>
    <w:basedOn w:val="Normal"/>
    <w:next w:val="Normal"/>
    <w:semiHidden/>
    <w:rsid w:val="001769B1"/>
    <w:pPr>
      <w:tabs>
        <w:tab w:val="right" w:leader="dot" w:pos="8309"/>
      </w:tabs>
      <w:spacing w:before="0"/>
      <w:ind w:left="1760"/>
    </w:pPr>
    <w:rPr>
      <w:rFonts w:ascii="Times New Roman" w:hAnsi="Times New Roman"/>
      <w:sz w:val="18"/>
    </w:rPr>
  </w:style>
  <w:style w:type="paragraph" w:styleId="Footer">
    <w:name w:val="footer"/>
    <w:basedOn w:val="Normal"/>
    <w:rsid w:val="001769B1"/>
    <w:pPr>
      <w:tabs>
        <w:tab w:val="center" w:pos="4320"/>
        <w:tab w:val="right" w:pos="8640"/>
      </w:tabs>
    </w:pPr>
  </w:style>
  <w:style w:type="paragraph" w:styleId="BlockText">
    <w:name w:val="Block Text"/>
    <w:basedOn w:val="Normal"/>
    <w:rsid w:val="001769B1"/>
    <w:pPr>
      <w:ind w:left="1080" w:right="-331"/>
      <w:jc w:val="both"/>
    </w:pPr>
  </w:style>
  <w:style w:type="paragraph" w:styleId="Title">
    <w:name w:val="Title"/>
    <w:basedOn w:val="Normal"/>
    <w:link w:val="TitleChar"/>
    <w:qFormat/>
    <w:rsid w:val="001769B1"/>
    <w:pPr>
      <w:pBdr>
        <w:bottom w:val="single" w:sz="6" w:space="1" w:color="auto"/>
      </w:pBdr>
      <w:spacing w:before="0"/>
      <w:ind w:right="-331" w:hanging="720"/>
      <w:jc w:val="center"/>
    </w:pPr>
    <w:rPr>
      <w:b/>
      <w:sz w:val="30"/>
    </w:rPr>
  </w:style>
  <w:style w:type="paragraph" w:styleId="NormalWeb">
    <w:name w:val="Normal (Web)"/>
    <w:basedOn w:val="Normal"/>
    <w:rsid w:val="001769B1"/>
    <w:pPr>
      <w:spacing w:before="100" w:beforeAutospacing="1" w:after="100" w:afterAutospacing="1"/>
    </w:pPr>
    <w:rPr>
      <w:rFonts w:cs="Arial"/>
      <w:sz w:val="24"/>
      <w:szCs w:val="24"/>
    </w:rPr>
  </w:style>
  <w:style w:type="paragraph" w:styleId="BodyText">
    <w:name w:val="Body Text"/>
    <w:basedOn w:val="Normal"/>
    <w:rsid w:val="001769B1"/>
    <w:pPr>
      <w:spacing w:before="0"/>
      <w:jc w:val="both"/>
    </w:pPr>
  </w:style>
  <w:style w:type="paragraph" w:styleId="BodyText2">
    <w:name w:val="Body Text 2"/>
    <w:basedOn w:val="Normal"/>
    <w:rsid w:val="001769B1"/>
    <w:pPr>
      <w:tabs>
        <w:tab w:val="left" w:pos="540"/>
      </w:tabs>
      <w:ind w:right="-331"/>
      <w:jc w:val="both"/>
    </w:pPr>
    <w:rPr>
      <w:rFonts w:ascii="Times New Roman" w:hAnsi="Times New Roman"/>
    </w:rPr>
  </w:style>
  <w:style w:type="character" w:customStyle="1" w:styleId="TitleChar">
    <w:name w:val="Title Char"/>
    <w:link w:val="Title"/>
    <w:rsid w:val="00BE0005"/>
    <w:rPr>
      <w:rFonts w:ascii="Arial" w:hAnsi="Arial"/>
      <w:b/>
      <w:sz w:val="30"/>
    </w:rPr>
  </w:style>
  <w:style w:type="paragraph" w:styleId="ListParagraph">
    <w:name w:val="List Paragraph"/>
    <w:basedOn w:val="Normal"/>
    <w:uiPriority w:val="34"/>
    <w:qFormat/>
    <w:rsid w:val="00BE0005"/>
    <w:pPr>
      <w:spacing w:before="0"/>
      <w:ind w:left="720" w:firstLine="360"/>
      <w:contextualSpacing/>
      <w:jc w:val="both"/>
    </w:pPr>
    <w:rPr>
      <w:rFonts w:ascii="Verdana" w:hAnsi="Verdana"/>
      <w:sz w:val="20"/>
    </w:rPr>
  </w:style>
  <w:style w:type="paragraph" w:customStyle="1" w:styleId="03BodyCopyBullet">
    <w:name w:val="03_Body_Copy_Bullet"/>
    <w:rsid w:val="00BE0005"/>
    <w:pPr>
      <w:numPr>
        <w:numId w:val="2"/>
      </w:numPr>
      <w:spacing w:before="20" w:line="240" w:lineRule="exact"/>
    </w:pPr>
    <w:rPr>
      <w:sz w:val="22"/>
      <w:szCs w:val="24"/>
      <w:lang w:val="en-GB"/>
    </w:rPr>
  </w:style>
  <w:style w:type="paragraph" w:styleId="BodyTextIndent">
    <w:name w:val="Body Text Indent"/>
    <w:basedOn w:val="Normal"/>
    <w:link w:val="BodyTextIndentChar"/>
    <w:uiPriority w:val="99"/>
    <w:unhideWhenUsed/>
    <w:rsid w:val="00FD1D04"/>
    <w:pPr>
      <w:spacing w:after="120"/>
      <w:ind w:left="360"/>
    </w:pPr>
  </w:style>
  <w:style w:type="character" w:customStyle="1" w:styleId="BodyTextIndentChar">
    <w:name w:val="Body Text Indent Char"/>
    <w:basedOn w:val="DefaultParagraphFont"/>
    <w:link w:val="BodyTextIndent"/>
    <w:uiPriority w:val="99"/>
    <w:rsid w:val="00FD1D04"/>
    <w:rPr>
      <w:rFonts w:ascii="Arial" w:hAnsi="Arial"/>
      <w:sz w:val="22"/>
    </w:rPr>
  </w:style>
  <w:style w:type="paragraph" w:styleId="BalloonText">
    <w:name w:val="Balloon Text"/>
    <w:basedOn w:val="Normal"/>
    <w:link w:val="BalloonTextChar"/>
    <w:uiPriority w:val="99"/>
    <w:semiHidden/>
    <w:unhideWhenUsed/>
    <w:rsid w:val="008C0B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B3E"/>
    <w:rPr>
      <w:rFonts w:ascii="Tahoma" w:hAnsi="Tahoma" w:cs="Tahoma"/>
      <w:sz w:val="16"/>
      <w:szCs w:val="16"/>
    </w:rPr>
  </w:style>
  <w:style w:type="paragraph" w:styleId="TOCHeading">
    <w:name w:val="TOC Heading"/>
    <w:basedOn w:val="Heading1"/>
    <w:next w:val="Normal"/>
    <w:uiPriority w:val="39"/>
    <w:semiHidden/>
    <w:unhideWhenUsed/>
    <w:qFormat/>
    <w:rsid w:val="001D1B5B"/>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link">
    <w:name w:val="Hyperlink"/>
    <w:basedOn w:val="DefaultParagraphFont"/>
    <w:uiPriority w:val="99"/>
    <w:unhideWhenUsed/>
    <w:rsid w:val="001D1B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D33A-B6CB-4DD8-94BD-E1FD523C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SOFTWARE REQUIREMENT SPECIFATION (PM004)</vt:lpstr>
    </vt:vector>
  </TitlesOfParts>
  <Company>C1 India</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 SPECIFATION (PM004)</dc:title>
  <dc:creator>Sanjeev</dc:creator>
  <cp:lastModifiedBy>nkumari</cp:lastModifiedBy>
  <cp:revision>23</cp:revision>
  <cp:lastPrinted>1998-09-14T07:38:00Z</cp:lastPrinted>
  <dcterms:created xsi:type="dcterms:W3CDTF">2016-05-03T11:13:00Z</dcterms:created>
  <dcterms:modified xsi:type="dcterms:W3CDTF">2016-08-26T13:39:00Z</dcterms:modified>
</cp:coreProperties>
</file>